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84" w:rsidRPr="00A53684" w:rsidRDefault="00903BC5" w:rsidP="00903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177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53684" w:rsidRPr="00A5368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4195" cy="6858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77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C177D8" w:rsidRPr="00A63A2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C177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F2A7B" w:rsidRPr="00CF2A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Проект</w:t>
      </w:r>
    </w:p>
    <w:p w:rsidR="00A53684" w:rsidRPr="00A53684" w:rsidRDefault="00A53684" w:rsidP="00550AD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684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ДЕПУТАТОВ</w:t>
      </w:r>
    </w:p>
    <w:p w:rsidR="00A53684" w:rsidRPr="00A53684" w:rsidRDefault="00A53684" w:rsidP="00550AD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684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сельского поселения Костинский   сельсовет</w:t>
      </w:r>
    </w:p>
    <w:p w:rsidR="00A53684" w:rsidRPr="00A53684" w:rsidRDefault="00A53684" w:rsidP="00550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53684">
        <w:rPr>
          <w:rFonts w:ascii="Times New Roman" w:eastAsia="Times New Roman" w:hAnsi="Times New Roman" w:cs="Times New Roman"/>
          <w:b/>
          <w:bCs/>
          <w:sz w:val="24"/>
          <w:szCs w:val="24"/>
        </w:rPr>
        <w:t>Курманаевского</w:t>
      </w:r>
      <w:proofErr w:type="spellEnd"/>
      <w:r w:rsidRPr="00A536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Оренбургской области</w:t>
      </w:r>
    </w:p>
    <w:p w:rsidR="00A53684" w:rsidRPr="00A53684" w:rsidRDefault="00A53684" w:rsidP="00A53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6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</w:t>
      </w:r>
      <w:r w:rsidR="008536BE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четвертого</w:t>
      </w:r>
      <w:r w:rsidRPr="00A536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созыва)</w:t>
      </w:r>
    </w:p>
    <w:p w:rsidR="00A53684" w:rsidRPr="00A53684" w:rsidRDefault="00A53684" w:rsidP="00A53684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684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  <w:bookmarkStart w:id="0" w:name="_GoBack"/>
      <w:bookmarkEnd w:id="0"/>
    </w:p>
    <w:p w:rsidR="00A53684" w:rsidRPr="00A53684" w:rsidRDefault="00FE73AE" w:rsidP="00A53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4A6DDE">
        <w:rPr>
          <w:rFonts w:ascii="Times New Roman" w:eastAsia="Times New Roman" w:hAnsi="Times New Roman" w:cs="Times New Roman"/>
          <w:b/>
          <w:bCs/>
          <w:sz w:val="24"/>
          <w:szCs w:val="24"/>
        </w:rPr>
        <w:t>.02</w:t>
      </w:r>
      <w:r w:rsidR="00B6602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="00A53684" w:rsidRPr="00A5368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53684" w:rsidRPr="00A5368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53684" w:rsidRPr="00A5368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</w:t>
      </w:r>
      <w:r w:rsidR="00903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D54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550AD8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</w:p>
    <w:p w:rsidR="00A53684" w:rsidRPr="00A53684" w:rsidRDefault="00A53684" w:rsidP="00A63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684">
        <w:rPr>
          <w:rFonts w:ascii="Times New Roman" w:eastAsia="Times New Roman" w:hAnsi="Times New Roman" w:cs="Times New Roman"/>
          <w:b/>
          <w:bCs/>
          <w:sz w:val="24"/>
          <w:szCs w:val="24"/>
        </w:rPr>
        <w:t>с. Костино</w:t>
      </w:r>
    </w:p>
    <w:p w:rsidR="00A53684" w:rsidRPr="00A53684" w:rsidRDefault="00A53684" w:rsidP="00A536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3684" w:rsidRPr="00A53684" w:rsidRDefault="00A53684" w:rsidP="00A53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684" w:rsidRPr="00756705" w:rsidRDefault="00A53684" w:rsidP="00756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705">
        <w:rPr>
          <w:rFonts w:ascii="Times New Roman" w:eastAsia="Times New Roman" w:hAnsi="Times New Roman" w:cs="Times New Roman"/>
          <w:b/>
          <w:sz w:val="28"/>
          <w:szCs w:val="28"/>
        </w:rPr>
        <w:t>Об отчете  главы муниципального образования</w:t>
      </w:r>
    </w:p>
    <w:p w:rsidR="00A53684" w:rsidRPr="00756705" w:rsidRDefault="00A53684" w:rsidP="00756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705">
        <w:rPr>
          <w:rFonts w:ascii="Times New Roman" w:eastAsia="Times New Roman" w:hAnsi="Times New Roman" w:cs="Times New Roman"/>
          <w:b/>
          <w:sz w:val="28"/>
          <w:szCs w:val="28"/>
        </w:rPr>
        <w:t>Костинс</w:t>
      </w:r>
      <w:r w:rsidR="00C177D8">
        <w:rPr>
          <w:rFonts w:ascii="Times New Roman" w:eastAsia="Times New Roman" w:hAnsi="Times New Roman" w:cs="Times New Roman"/>
          <w:b/>
          <w:sz w:val="28"/>
          <w:szCs w:val="28"/>
        </w:rPr>
        <w:t>кий  сельсовет  о</w:t>
      </w:r>
      <w:r w:rsidR="00FE73A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работе за 2024</w:t>
      </w:r>
      <w:r w:rsidR="007418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6705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A53684" w:rsidRPr="00A53684" w:rsidRDefault="00A53684" w:rsidP="00A53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684" w:rsidRPr="00A53684" w:rsidRDefault="00A53684" w:rsidP="00A53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684" w:rsidRPr="00A53684" w:rsidRDefault="00A53684" w:rsidP="00A53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684">
        <w:rPr>
          <w:rFonts w:ascii="Times New Roman" w:eastAsia="Times New Roman" w:hAnsi="Times New Roman" w:cs="Times New Roman"/>
          <w:sz w:val="28"/>
          <w:szCs w:val="28"/>
        </w:rPr>
        <w:t xml:space="preserve">      Заслушав отчет главы  муниципального образования Костинский  сельсовет </w:t>
      </w:r>
      <w:proofErr w:type="spellStart"/>
      <w:r w:rsidRPr="00A53684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Pr="00A53684">
        <w:rPr>
          <w:rFonts w:ascii="Times New Roman" w:eastAsia="Times New Roman" w:hAnsi="Times New Roman" w:cs="Times New Roman"/>
          <w:sz w:val="28"/>
          <w:szCs w:val="28"/>
        </w:rPr>
        <w:t xml:space="preserve"> района   </w:t>
      </w:r>
      <w:r w:rsidR="00804CD2">
        <w:rPr>
          <w:rFonts w:ascii="Times New Roman" w:eastAsia="Times New Roman" w:hAnsi="Times New Roman" w:cs="Times New Roman"/>
          <w:sz w:val="28"/>
          <w:szCs w:val="28"/>
        </w:rPr>
        <w:t>Солдатова Ю.А.</w:t>
      </w:r>
      <w:r w:rsidRPr="00A53684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частью 5 статьи 36 Федерального закона « Об общих принципах организации  местного самоуправления  в Российской Федерации» от </w:t>
      </w:r>
      <w:r w:rsidR="00804CD2">
        <w:rPr>
          <w:rFonts w:ascii="Times New Roman" w:eastAsia="Times New Roman" w:hAnsi="Times New Roman" w:cs="Times New Roman"/>
          <w:sz w:val="28"/>
          <w:szCs w:val="28"/>
        </w:rPr>
        <w:t xml:space="preserve">6 октября 2003 года № 131-ФЗ, </w:t>
      </w:r>
      <w:r w:rsidRPr="00A53684">
        <w:rPr>
          <w:rFonts w:ascii="Times New Roman" w:eastAsia="Times New Roman" w:hAnsi="Times New Roman" w:cs="Times New Roman"/>
          <w:sz w:val="28"/>
          <w:szCs w:val="28"/>
        </w:rPr>
        <w:t>Регламентом работы Совета депутатов, Уставом  муниципального образования Костинский  сельсовет   Совет депутатов</w:t>
      </w:r>
    </w:p>
    <w:p w:rsidR="00A53684" w:rsidRPr="00A53684" w:rsidRDefault="00A53684" w:rsidP="00A53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684" w:rsidRPr="00A53684" w:rsidRDefault="00A53684" w:rsidP="00A53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684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A53684" w:rsidRPr="00A53684" w:rsidRDefault="00A53684" w:rsidP="00A53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684" w:rsidRPr="00A53684" w:rsidRDefault="00A53684" w:rsidP="007418E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684">
        <w:rPr>
          <w:rFonts w:ascii="Times New Roman" w:eastAsia="Times New Roman" w:hAnsi="Times New Roman" w:cs="Times New Roman"/>
          <w:sz w:val="28"/>
          <w:szCs w:val="28"/>
        </w:rPr>
        <w:t>Утвердить  отчет главы муниципального образования  Костинский  сельсовет</w:t>
      </w:r>
      <w:r w:rsidR="007418E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63A20">
        <w:rPr>
          <w:rFonts w:ascii="Times New Roman" w:eastAsia="Times New Roman" w:hAnsi="Times New Roman" w:cs="Times New Roman"/>
          <w:sz w:val="28"/>
          <w:szCs w:val="28"/>
        </w:rPr>
        <w:t>Солдатова Ю.А о работе за  20</w:t>
      </w:r>
      <w:r w:rsidR="00FE73AE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A5368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proofErr w:type="gramStart"/>
      <w:r w:rsidRPr="00A5368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5368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A5368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53684">
        <w:rPr>
          <w:rFonts w:ascii="Times New Roman" w:eastAsia="Times New Roman" w:hAnsi="Times New Roman" w:cs="Times New Roman"/>
          <w:sz w:val="28"/>
          <w:szCs w:val="28"/>
        </w:rPr>
        <w:t>риложение)</w:t>
      </w:r>
    </w:p>
    <w:p w:rsidR="00A53684" w:rsidRPr="00A53684" w:rsidRDefault="00A53684" w:rsidP="007418E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684">
        <w:rPr>
          <w:rFonts w:ascii="Times New Roman" w:eastAsia="Times New Roman" w:hAnsi="Times New Roman" w:cs="Times New Roman"/>
          <w:sz w:val="28"/>
          <w:szCs w:val="28"/>
        </w:rPr>
        <w:t>Признать  работу   главы муниципального образования К</w:t>
      </w:r>
      <w:r w:rsidR="00FE73AE">
        <w:rPr>
          <w:rFonts w:ascii="Times New Roman" w:eastAsia="Times New Roman" w:hAnsi="Times New Roman" w:cs="Times New Roman"/>
          <w:sz w:val="28"/>
          <w:szCs w:val="28"/>
        </w:rPr>
        <w:t>остинский сельсовет     за  2024</w:t>
      </w:r>
      <w:r w:rsidRPr="00A53684">
        <w:rPr>
          <w:rFonts w:ascii="Times New Roman" w:eastAsia="Times New Roman" w:hAnsi="Times New Roman" w:cs="Times New Roman"/>
          <w:sz w:val="28"/>
          <w:szCs w:val="28"/>
        </w:rPr>
        <w:t xml:space="preserve"> год  удовлетворительной.</w:t>
      </w:r>
    </w:p>
    <w:p w:rsidR="00A53684" w:rsidRPr="00A53684" w:rsidRDefault="00A53684" w:rsidP="007418E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684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подписания  и подлежит опубликованию в местном печатном органе « В</w:t>
      </w:r>
      <w:r w:rsidR="00756705">
        <w:rPr>
          <w:rFonts w:ascii="Times New Roman" w:eastAsia="Times New Roman" w:hAnsi="Times New Roman" w:cs="Times New Roman"/>
          <w:sz w:val="28"/>
          <w:szCs w:val="28"/>
        </w:rPr>
        <w:t>естник  Костинского сельсовета»</w:t>
      </w:r>
      <w:r w:rsidRPr="00A536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0AD8" w:rsidRDefault="00550AD8" w:rsidP="00550AD8">
      <w:pPr>
        <w:shd w:val="clear" w:color="auto" w:fill="FFFFFF"/>
        <w:tabs>
          <w:tab w:val="right" w:pos="9356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550AD8" w:rsidRDefault="00550AD8" w:rsidP="00550AD8">
      <w:pPr>
        <w:shd w:val="clear" w:color="auto" w:fill="FFFFFF"/>
        <w:tabs>
          <w:tab w:val="right" w:pos="9356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09604D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09604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Г.А.Макарова</w:t>
      </w:r>
      <w:proofErr w:type="spellEnd"/>
    </w:p>
    <w:p w:rsidR="00A53684" w:rsidRPr="00A53684" w:rsidRDefault="00A53684" w:rsidP="00A53684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684" w:rsidRPr="00A53684" w:rsidRDefault="00A53684" w:rsidP="00550AD8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A53684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</w:t>
      </w:r>
      <w:r w:rsidR="00804CD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50AD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804CD2">
        <w:rPr>
          <w:rFonts w:ascii="Times New Roman" w:eastAsia="Times New Roman" w:hAnsi="Times New Roman" w:cs="Times New Roman"/>
          <w:sz w:val="28"/>
          <w:szCs w:val="28"/>
        </w:rPr>
        <w:t>Ю.А.Солдатов</w:t>
      </w:r>
      <w:proofErr w:type="spellEnd"/>
    </w:p>
    <w:p w:rsidR="00A53684" w:rsidRPr="00A53684" w:rsidRDefault="00A53684" w:rsidP="00A53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3684" w:rsidRPr="00A53684" w:rsidRDefault="00A53684" w:rsidP="00A53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3684" w:rsidRPr="00A53684" w:rsidRDefault="00A53684" w:rsidP="00A53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3684">
        <w:rPr>
          <w:rFonts w:ascii="Times New Roman" w:eastAsia="Times New Roman" w:hAnsi="Times New Roman" w:cs="Times New Roman"/>
          <w:sz w:val="28"/>
          <w:szCs w:val="28"/>
        </w:rPr>
        <w:t>Разослано: в дело, прокурору района, администрацию района.</w:t>
      </w:r>
    </w:p>
    <w:p w:rsidR="00A53684" w:rsidRDefault="00A53684">
      <w:pPr>
        <w:rPr>
          <w:rFonts w:ascii="Times New Roman" w:hAnsi="Times New Roman" w:cs="Times New Roman"/>
        </w:rPr>
      </w:pPr>
    </w:p>
    <w:p w:rsidR="00A53684" w:rsidRPr="00A53684" w:rsidRDefault="00A53684">
      <w:pPr>
        <w:rPr>
          <w:rFonts w:ascii="Times New Roman" w:hAnsi="Times New Roman" w:cs="Times New Roman"/>
        </w:rPr>
      </w:pPr>
    </w:p>
    <w:p w:rsidR="00AB3020" w:rsidRDefault="00AB3020" w:rsidP="00A536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AD8" w:rsidRDefault="00550AD8" w:rsidP="00A536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AD8" w:rsidRDefault="00550AD8" w:rsidP="00A536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684" w:rsidRPr="006C4056" w:rsidRDefault="00A53684" w:rsidP="00A536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05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 к решению</w:t>
      </w:r>
    </w:p>
    <w:p w:rsidR="00A53684" w:rsidRPr="006C4056" w:rsidRDefault="00A53684" w:rsidP="00A536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056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FE73AE"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 w:rsidR="00756705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FE73AE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4A6DDE">
        <w:rPr>
          <w:rFonts w:ascii="Times New Roman" w:eastAsia="Times New Roman" w:hAnsi="Times New Roman" w:cs="Times New Roman"/>
          <w:b/>
          <w:sz w:val="24"/>
          <w:szCs w:val="24"/>
        </w:rPr>
        <w:t>.02</w:t>
      </w:r>
      <w:r w:rsidR="00B6602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E73AE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</w:p>
    <w:p w:rsidR="00A53684" w:rsidRDefault="00A53684" w:rsidP="00A5368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A53684" w:rsidRDefault="00A53684" w:rsidP="00A5368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A53684" w:rsidRDefault="00A53684" w:rsidP="00A5368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A53684" w:rsidRPr="00A53684" w:rsidRDefault="00756705" w:rsidP="00A5368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 Т</w:t>
      </w:r>
      <w:r w:rsidR="00FE73AE">
        <w:rPr>
          <w:rFonts w:ascii="Times New Roman" w:hAnsi="Times New Roman" w:cs="Times New Roman"/>
          <w:b/>
          <w:u w:val="single"/>
        </w:rPr>
        <w:t xml:space="preserve"> Ч Е Т   за  2024</w:t>
      </w:r>
      <w:r w:rsidR="007418E5">
        <w:rPr>
          <w:rFonts w:ascii="Times New Roman" w:hAnsi="Times New Roman" w:cs="Times New Roman"/>
          <w:b/>
          <w:u w:val="single"/>
        </w:rPr>
        <w:t xml:space="preserve"> </w:t>
      </w:r>
      <w:r w:rsidR="00A53684" w:rsidRPr="00A53684">
        <w:rPr>
          <w:rFonts w:ascii="Times New Roman" w:hAnsi="Times New Roman" w:cs="Times New Roman"/>
          <w:b/>
          <w:u w:val="single"/>
        </w:rPr>
        <w:t xml:space="preserve"> год</w:t>
      </w:r>
    </w:p>
    <w:p w:rsidR="00A53684" w:rsidRPr="00A53684" w:rsidRDefault="00A53684" w:rsidP="00A53684">
      <w:pPr>
        <w:spacing w:after="0"/>
        <w:rPr>
          <w:rFonts w:ascii="Times New Roman" w:hAnsi="Times New Roman" w:cs="Times New Roman"/>
        </w:rPr>
      </w:pP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   Руководствуясь  Уставом  Костинского сельсовета  на обсуждение  Совета  депутатов </w:t>
      </w:r>
      <w:proofErr w:type="gramStart"/>
      <w:r w:rsidRPr="00A53684">
        <w:rPr>
          <w:rFonts w:ascii="Times New Roman" w:hAnsi="Times New Roman" w:cs="Times New Roman"/>
        </w:rPr>
        <w:t>предоставляется отчет</w:t>
      </w:r>
      <w:proofErr w:type="gramEnd"/>
      <w:r w:rsidRPr="00A53684">
        <w:rPr>
          <w:rFonts w:ascii="Times New Roman" w:hAnsi="Times New Roman" w:cs="Times New Roman"/>
        </w:rPr>
        <w:t xml:space="preserve"> о работе  главы   администрации  Костинского сельсовета.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 Работа  главы  сельского поселения  и  </w:t>
      </w:r>
      <w:proofErr w:type="gramStart"/>
      <w:r w:rsidRPr="00A53684">
        <w:rPr>
          <w:rFonts w:ascii="Times New Roman" w:hAnsi="Times New Roman" w:cs="Times New Roman"/>
        </w:rPr>
        <w:t>администрации</w:t>
      </w:r>
      <w:proofErr w:type="gramEnd"/>
      <w:r w:rsidRPr="00A53684">
        <w:rPr>
          <w:rFonts w:ascii="Times New Roman" w:hAnsi="Times New Roman" w:cs="Times New Roman"/>
        </w:rPr>
        <w:t xml:space="preserve">  прежде  всего направлена на решение первоочередных задач, которые определяются ст.14 ФЗ  от 06.10.2003г №131 «  Об общих принципах организации местного самоуправлении я в РФ».</w:t>
      </w:r>
    </w:p>
    <w:p w:rsidR="00A53684" w:rsidRPr="00A53684" w:rsidRDefault="00FE73AE" w:rsidP="00FE482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За истекший  2024</w:t>
      </w:r>
      <w:r w:rsidR="007418E5">
        <w:rPr>
          <w:rFonts w:ascii="Times New Roman" w:hAnsi="Times New Roman" w:cs="Times New Roman"/>
        </w:rPr>
        <w:t xml:space="preserve"> </w:t>
      </w:r>
      <w:r w:rsidR="00A53684" w:rsidRPr="00A53684">
        <w:rPr>
          <w:rFonts w:ascii="Times New Roman" w:hAnsi="Times New Roman" w:cs="Times New Roman"/>
        </w:rPr>
        <w:t xml:space="preserve">год работа  администрации была  направлена  на развитие  МО, организацию  деятельности  учреждений, расположенных на территории поселения, благоустройства территории сельсовета, осуществление  </w:t>
      </w:r>
      <w:proofErr w:type="gramStart"/>
      <w:r w:rsidR="00A53684" w:rsidRPr="00A53684">
        <w:rPr>
          <w:rFonts w:ascii="Times New Roman" w:hAnsi="Times New Roman" w:cs="Times New Roman"/>
        </w:rPr>
        <w:t>контроля за</w:t>
      </w:r>
      <w:proofErr w:type="gramEnd"/>
      <w:r w:rsidR="00A53684" w:rsidRPr="00A53684">
        <w:rPr>
          <w:rFonts w:ascii="Times New Roman" w:hAnsi="Times New Roman" w:cs="Times New Roman"/>
        </w:rPr>
        <w:t xml:space="preserve"> использованием  земель, повышение  благосостояния  и благополучия  жителей населенных пунктов, выполнение  требований ФЗ №131 « Об общих принципах местного самоуправления в РФ»   по решению  вопросов  местного значения.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И сегодня, прежде  чем начать отчет, мне бы хотелось слова благодарности  сказать всем тем, кто оказал  и продолжает оказывать помощь администрации в решении  различных вопросов. Работа велась  в тесном  содружестве  с депутатским  корпусом   поселения, бюджетными учреждениями, производственными организациями.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  <w:b/>
        </w:rPr>
      </w:pPr>
      <w:r w:rsidRPr="00A53684">
        <w:rPr>
          <w:rFonts w:ascii="Times New Roman" w:hAnsi="Times New Roman" w:cs="Times New Roman"/>
        </w:rPr>
        <w:t xml:space="preserve">            </w:t>
      </w:r>
      <w:r w:rsidRPr="00A53684">
        <w:rPr>
          <w:rFonts w:ascii="Times New Roman" w:hAnsi="Times New Roman" w:cs="Times New Roman"/>
          <w:b/>
        </w:rPr>
        <w:t xml:space="preserve">Важнейшие </w:t>
      </w:r>
      <w:r w:rsidR="00C177D8">
        <w:rPr>
          <w:rFonts w:ascii="Times New Roman" w:hAnsi="Times New Roman" w:cs="Times New Roman"/>
          <w:b/>
        </w:rPr>
        <w:t>на</w:t>
      </w:r>
      <w:r w:rsidR="00FE73AE">
        <w:rPr>
          <w:rFonts w:ascii="Times New Roman" w:hAnsi="Times New Roman" w:cs="Times New Roman"/>
          <w:b/>
        </w:rPr>
        <w:t>правления деятельности  в 2024</w:t>
      </w:r>
      <w:r w:rsidR="007418E5">
        <w:rPr>
          <w:rFonts w:ascii="Times New Roman" w:hAnsi="Times New Roman" w:cs="Times New Roman"/>
          <w:b/>
        </w:rPr>
        <w:t xml:space="preserve"> </w:t>
      </w:r>
      <w:r w:rsidRPr="00A53684">
        <w:rPr>
          <w:rFonts w:ascii="Times New Roman" w:hAnsi="Times New Roman" w:cs="Times New Roman"/>
          <w:b/>
        </w:rPr>
        <w:t>году.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  <w:b/>
        </w:rPr>
      </w:pPr>
      <w:r w:rsidRPr="00A53684">
        <w:rPr>
          <w:rFonts w:ascii="Times New Roman" w:hAnsi="Times New Roman" w:cs="Times New Roman"/>
        </w:rPr>
        <w:t xml:space="preserve">              </w:t>
      </w:r>
      <w:r w:rsidRPr="00A53684">
        <w:rPr>
          <w:rFonts w:ascii="Times New Roman" w:hAnsi="Times New Roman" w:cs="Times New Roman"/>
          <w:b/>
        </w:rPr>
        <w:t>1.Бюджетная  политика:</w:t>
      </w:r>
    </w:p>
    <w:p w:rsidR="00A53684" w:rsidRPr="00A53684" w:rsidRDefault="00804CD2" w:rsidP="00FE482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5790C">
        <w:rPr>
          <w:rFonts w:ascii="Times New Roman" w:hAnsi="Times New Roman" w:cs="Times New Roman"/>
        </w:rPr>
        <w:t xml:space="preserve">В </w:t>
      </w:r>
      <w:r w:rsidR="00FE73AE">
        <w:rPr>
          <w:rFonts w:ascii="Times New Roman" w:hAnsi="Times New Roman" w:cs="Times New Roman"/>
        </w:rPr>
        <w:t>2024</w:t>
      </w:r>
      <w:r w:rsidR="00A53684" w:rsidRPr="00C5790C">
        <w:rPr>
          <w:rFonts w:ascii="Times New Roman" w:hAnsi="Times New Roman" w:cs="Times New Roman"/>
        </w:rPr>
        <w:t>г основными  направлениями бюджетной политики  стало увеличение доходных источников (налоговые и неналоговые  поступления) и оптимизация  расходов.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  <w:b/>
        </w:rPr>
      </w:pPr>
      <w:r w:rsidRPr="00A53684">
        <w:rPr>
          <w:rFonts w:ascii="Times New Roman" w:hAnsi="Times New Roman" w:cs="Times New Roman"/>
        </w:rPr>
        <w:t xml:space="preserve">            </w:t>
      </w:r>
      <w:r w:rsidRPr="00A53684">
        <w:rPr>
          <w:rFonts w:ascii="Times New Roman" w:hAnsi="Times New Roman" w:cs="Times New Roman"/>
          <w:b/>
        </w:rPr>
        <w:t xml:space="preserve"> 2.ЖКХ   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-Работа  по оформлению и передаче имущества;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  <w:b/>
        </w:rPr>
      </w:pPr>
      <w:r w:rsidRPr="00A53684">
        <w:rPr>
          <w:rFonts w:ascii="Times New Roman" w:hAnsi="Times New Roman" w:cs="Times New Roman"/>
        </w:rPr>
        <w:t xml:space="preserve">            </w:t>
      </w:r>
      <w:r w:rsidRPr="00A53684">
        <w:rPr>
          <w:rFonts w:ascii="Times New Roman" w:hAnsi="Times New Roman" w:cs="Times New Roman"/>
          <w:b/>
        </w:rPr>
        <w:t>3.Благоустройство: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-Озеленение территории, очистка населенных пунктов от сорной растительности  и мусора.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  <w:b/>
        </w:rPr>
      </w:pPr>
      <w:r w:rsidRPr="00A53684">
        <w:rPr>
          <w:rFonts w:ascii="Times New Roman" w:hAnsi="Times New Roman" w:cs="Times New Roman"/>
        </w:rPr>
        <w:t xml:space="preserve">          </w:t>
      </w:r>
      <w:r w:rsidRPr="00A53684">
        <w:rPr>
          <w:rFonts w:ascii="Times New Roman" w:hAnsi="Times New Roman" w:cs="Times New Roman"/>
          <w:b/>
        </w:rPr>
        <w:t>4.Развитие  социальной  сферы: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-финансирование  и привлечение внебюджетных источников для обеспечения объектов социальной  сферы. Привлечение  жителей к  участию в решении вопросов местного значения, повышение гражданской ответственности.</w:t>
      </w:r>
    </w:p>
    <w:p w:rsidR="00A53684" w:rsidRPr="00A53684" w:rsidRDefault="00A63A20" w:rsidP="00FE482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На  01.01.202</w:t>
      </w:r>
      <w:r w:rsidR="00FE73AE">
        <w:rPr>
          <w:rFonts w:ascii="Times New Roman" w:hAnsi="Times New Roman" w:cs="Times New Roman"/>
        </w:rPr>
        <w:t>4</w:t>
      </w:r>
      <w:r w:rsidR="00A53684" w:rsidRPr="00A53684">
        <w:rPr>
          <w:rFonts w:ascii="Times New Roman" w:hAnsi="Times New Roman" w:cs="Times New Roman"/>
        </w:rPr>
        <w:t xml:space="preserve"> года  </w:t>
      </w:r>
      <w:r w:rsidR="00916BC7">
        <w:rPr>
          <w:rFonts w:ascii="Times New Roman" w:hAnsi="Times New Roman" w:cs="Times New Roman"/>
        </w:rPr>
        <w:t>численность зарегистрированного  населения: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53684">
        <w:rPr>
          <w:rFonts w:ascii="Times New Roman" w:hAnsi="Times New Roman" w:cs="Times New Roman"/>
        </w:rPr>
        <w:t>с</w:t>
      </w:r>
      <w:proofErr w:type="gramStart"/>
      <w:r w:rsidRPr="00A53684">
        <w:rPr>
          <w:rFonts w:ascii="Times New Roman" w:hAnsi="Times New Roman" w:cs="Times New Roman"/>
        </w:rPr>
        <w:t>.К</w:t>
      </w:r>
      <w:proofErr w:type="gramEnd"/>
      <w:r w:rsidRPr="00A53684">
        <w:rPr>
          <w:rFonts w:ascii="Times New Roman" w:hAnsi="Times New Roman" w:cs="Times New Roman"/>
        </w:rPr>
        <w:t>остино</w:t>
      </w:r>
      <w:proofErr w:type="spellEnd"/>
      <w:r w:rsidRPr="00A53684">
        <w:rPr>
          <w:rFonts w:ascii="Times New Roman" w:hAnsi="Times New Roman" w:cs="Times New Roman"/>
        </w:rPr>
        <w:t xml:space="preserve">-  </w:t>
      </w:r>
      <w:r w:rsidR="004A6DDE">
        <w:rPr>
          <w:rFonts w:ascii="Times New Roman" w:hAnsi="Times New Roman" w:cs="Times New Roman"/>
          <w:b/>
        </w:rPr>
        <w:t>453</w:t>
      </w:r>
      <w:r w:rsidRPr="00A53684">
        <w:rPr>
          <w:rFonts w:ascii="Times New Roman" w:hAnsi="Times New Roman" w:cs="Times New Roman"/>
        </w:rPr>
        <w:t xml:space="preserve"> человек, </w:t>
      </w:r>
      <w:proofErr w:type="spellStart"/>
      <w:r w:rsidRPr="00A53684">
        <w:rPr>
          <w:rFonts w:ascii="Times New Roman" w:hAnsi="Times New Roman" w:cs="Times New Roman"/>
        </w:rPr>
        <w:t>с.Ивановка</w:t>
      </w:r>
      <w:proofErr w:type="spellEnd"/>
      <w:r w:rsidRPr="00A53684">
        <w:rPr>
          <w:rFonts w:ascii="Times New Roman" w:hAnsi="Times New Roman" w:cs="Times New Roman"/>
        </w:rPr>
        <w:t xml:space="preserve"> -</w:t>
      </w:r>
      <w:r w:rsidR="004A6DDE">
        <w:rPr>
          <w:rFonts w:ascii="Times New Roman" w:hAnsi="Times New Roman" w:cs="Times New Roman"/>
          <w:b/>
        </w:rPr>
        <w:t>90</w:t>
      </w:r>
      <w:r w:rsidRPr="00A53684">
        <w:rPr>
          <w:rFonts w:ascii="Times New Roman" w:hAnsi="Times New Roman" w:cs="Times New Roman"/>
        </w:rPr>
        <w:t xml:space="preserve">  человек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В  том  числе</w:t>
      </w:r>
      <w:proofErr w:type="gramStart"/>
      <w:r w:rsidRPr="00A53684">
        <w:rPr>
          <w:rFonts w:ascii="Times New Roman" w:hAnsi="Times New Roman" w:cs="Times New Roman"/>
        </w:rPr>
        <w:t xml:space="preserve"> :</w:t>
      </w:r>
      <w:proofErr w:type="gramEnd"/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-население  старше трудоспособного возраст</w:t>
      </w:r>
      <w:proofErr w:type="gramStart"/>
      <w:r w:rsidRPr="00A53684">
        <w:rPr>
          <w:rFonts w:ascii="Times New Roman" w:hAnsi="Times New Roman" w:cs="Times New Roman"/>
        </w:rPr>
        <w:t>а(</w:t>
      </w:r>
      <w:proofErr w:type="gramEnd"/>
      <w:r w:rsidRPr="00A53684">
        <w:rPr>
          <w:rFonts w:ascii="Times New Roman" w:hAnsi="Times New Roman" w:cs="Times New Roman"/>
        </w:rPr>
        <w:t xml:space="preserve">пенсионеры)- </w:t>
      </w:r>
      <w:r w:rsidR="004A6DDE">
        <w:rPr>
          <w:rFonts w:ascii="Times New Roman" w:hAnsi="Times New Roman" w:cs="Times New Roman"/>
          <w:b/>
        </w:rPr>
        <w:t>173</w:t>
      </w:r>
      <w:r w:rsidRPr="00A53684">
        <w:rPr>
          <w:rFonts w:ascii="Times New Roman" w:hAnsi="Times New Roman" w:cs="Times New Roman"/>
        </w:rPr>
        <w:t>ч;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-трудоспособное население  - </w:t>
      </w:r>
      <w:r w:rsidR="004A6DDE">
        <w:rPr>
          <w:rFonts w:ascii="Times New Roman" w:hAnsi="Times New Roman" w:cs="Times New Roman"/>
          <w:b/>
        </w:rPr>
        <w:t>294</w:t>
      </w:r>
      <w:r w:rsidRPr="00A53684">
        <w:rPr>
          <w:rFonts w:ascii="Times New Roman" w:hAnsi="Times New Roman" w:cs="Times New Roman"/>
        </w:rPr>
        <w:t>чел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-население до 18</w:t>
      </w:r>
      <w:r w:rsidR="00B948A4">
        <w:rPr>
          <w:rFonts w:ascii="Times New Roman" w:hAnsi="Times New Roman" w:cs="Times New Roman"/>
        </w:rPr>
        <w:t xml:space="preserve"> </w:t>
      </w:r>
      <w:r w:rsidRPr="00A53684">
        <w:rPr>
          <w:rFonts w:ascii="Times New Roman" w:hAnsi="Times New Roman" w:cs="Times New Roman"/>
        </w:rPr>
        <w:t xml:space="preserve">лет-   </w:t>
      </w:r>
      <w:r w:rsidR="004A6DDE">
        <w:rPr>
          <w:rFonts w:ascii="Times New Roman" w:hAnsi="Times New Roman" w:cs="Times New Roman"/>
          <w:b/>
        </w:rPr>
        <w:t>76</w:t>
      </w:r>
      <w:r w:rsidR="007418E5">
        <w:rPr>
          <w:rFonts w:ascii="Times New Roman" w:hAnsi="Times New Roman" w:cs="Times New Roman"/>
          <w:b/>
        </w:rPr>
        <w:t xml:space="preserve"> </w:t>
      </w:r>
      <w:r w:rsidRPr="00A53684">
        <w:rPr>
          <w:rFonts w:ascii="Times New Roman" w:hAnsi="Times New Roman" w:cs="Times New Roman"/>
        </w:rPr>
        <w:t>чел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 Администрацией  сельского поселения обеспечивалась законотворческая  деятельность. Сотрудниками  администрации разрабатывались все нормативно-правовые акты   и прочие документы, которые предлагались вниманию депутатов  на утверждение.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  За отчетный период специалистами администрации  были подготовлены  и вынесены на рассмотрение  проекты  положений, регламентирующих основные вопросы деятельности  администрации, внесены  изменения  в Устав МО.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Было проведено  </w:t>
      </w:r>
      <w:r w:rsidR="00FE73AE">
        <w:rPr>
          <w:rFonts w:ascii="Times New Roman" w:hAnsi="Times New Roman" w:cs="Times New Roman"/>
          <w:b/>
        </w:rPr>
        <w:t>11</w:t>
      </w:r>
      <w:r w:rsidR="00A63A20">
        <w:rPr>
          <w:rFonts w:ascii="Times New Roman" w:hAnsi="Times New Roman" w:cs="Times New Roman"/>
        </w:rPr>
        <w:t xml:space="preserve"> заседаний  Совета депутатов 4</w:t>
      </w:r>
      <w:r w:rsidR="005049D8">
        <w:rPr>
          <w:rFonts w:ascii="Times New Roman" w:hAnsi="Times New Roman" w:cs="Times New Roman"/>
        </w:rPr>
        <w:t xml:space="preserve"> созыва,</w:t>
      </w:r>
      <w:r w:rsidRPr="00A53684">
        <w:rPr>
          <w:rFonts w:ascii="Times New Roman" w:hAnsi="Times New Roman" w:cs="Times New Roman"/>
        </w:rPr>
        <w:t xml:space="preserve"> на  которых принято </w:t>
      </w:r>
      <w:r w:rsidR="00FE73AE">
        <w:rPr>
          <w:rFonts w:ascii="Times New Roman" w:hAnsi="Times New Roman" w:cs="Times New Roman"/>
          <w:b/>
        </w:rPr>
        <w:t>31</w:t>
      </w:r>
      <w:r w:rsidR="00F15DD1">
        <w:rPr>
          <w:rFonts w:ascii="Times New Roman" w:hAnsi="Times New Roman" w:cs="Times New Roman"/>
          <w:b/>
        </w:rPr>
        <w:t xml:space="preserve"> </w:t>
      </w:r>
      <w:r w:rsidR="00FE73AE">
        <w:rPr>
          <w:rFonts w:ascii="Times New Roman" w:hAnsi="Times New Roman" w:cs="Times New Roman"/>
        </w:rPr>
        <w:t>решение</w:t>
      </w:r>
      <w:r w:rsidR="00A63A20">
        <w:rPr>
          <w:rFonts w:ascii="Times New Roman" w:hAnsi="Times New Roman" w:cs="Times New Roman"/>
        </w:rPr>
        <w:t xml:space="preserve"> 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 Проведено публичных слушаний -</w:t>
      </w:r>
      <w:r w:rsidR="00FE73AE">
        <w:rPr>
          <w:rFonts w:ascii="Times New Roman" w:hAnsi="Times New Roman" w:cs="Times New Roman"/>
          <w:b/>
        </w:rPr>
        <w:t>5</w:t>
      </w:r>
      <w:r w:rsidRPr="00A53684">
        <w:rPr>
          <w:rFonts w:ascii="Times New Roman" w:hAnsi="Times New Roman" w:cs="Times New Roman"/>
        </w:rPr>
        <w:t xml:space="preserve">, собраний граждан </w:t>
      </w:r>
      <w:r w:rsidR="00F15DD1">
        <w:rPr>
          <w:rFonts w:ascii="Times New Roman" w:hAnsi="Times New Roman" w:cs="Times New Roman"/>
        </w:rPr>
        <w:t xml:space="preserve">– </w:t>
      </w:r>
      <w:r w:rsidR="004A6DDE">
        <w:rPr>
          <w:rFonts w:ascii="Times New Roman" w:hAnsi="Times New Roman" w:cs="Times New Roman"/>
          <w:b/>
        </w:rPr>
        <w:t>0</w:t>
      </w:r>
      <w:r w:rsidR="00F15DD1">
        <w:rPr>
          <w:rFonts w:ascii="Times New Roman" w:hAnsi="Times New Roman" w:cs="Times New Roman"/>
        </w:rPr>
        <w:t>.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  <w:b/>
        </w:rPr>
      </w:pPr>
      <w:r w:rsidRPr="00A53684">
        <w:rPr>
          <w:rFonts w:ascii="Times New Roman" w:hAnsi="Times New Roman" w:cs="Times New Roman"/>
        </w:rPr>
        <w:t xml:space="preserve">    Слова признательности хочется  сказать </w:t>
      </w:r>
      <w:r w:rsidR="00F15DD1">
        <w:rPr>
          <w:rFonts w:ascii="Times New Roman" w:hAnsi="Times New Roman" w:cs="Times New Roman"/>
        </w:rPr>
        <w:t xml:space="preserve"> всем </w:t>
      </w:r>
      <w:r w:rsidRPr="00A53684">
        <w:rPr>
          <w:rFonts w:ascii="Times New Roman" w:hAnsi="Times New Roman" w:cs="Times New Roman"/>
        </w:rPr>
        <w:t>депутатам  за помощь   и поддержку в решении  различных вопросов.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   Реализация  полномочий органов  местного самоуправления в полной  мере зависит от обеспеченности  его   финансами. Ознакомлю с  финансовой  деятельностью администрации, в основном  коснусь  собственных доходов, что мы  собрали и как  распорядились собственными средствами.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Формирование бюджета  поселения проводится  в соответствии с Положением  о бюджетном  процессе поселения  и в   соответствии с бюджетным Кодексом.  Бюджет  утверждается Советом  депутатов.. Исполнение  бюджета  поселения осуществляется  в  течени</w:t>
      </w:r>
      <w:proofErr w:type="gramStart"/>
      <w:r w:rsidRPr="00A53684">
        <w:rPr>
          <w:rFonts w:ascii="Times New Roman" w:hAnsi="Times New Roman" w:cs="Times New Roman"/>
        </w:rPr>
        <w:t>и</w:t>
      </w:r>
      <w:proofErr w:type="gramEnd"/>
      <w:r w:rsidRPr="00A53684">
        <w:rPr>
          <w:rFonts w:ascii="Times New Roman" w:hAnsi="Times New Roman" w:cs="Times New Roman"/>
        </w:rPr>
        <w:t xml:space="preserve"> года, каждый  квартал информация об исполнении бюджета  рассматривается  на сессиях Совета депутатов.</w:t>
      </w:r>
    </w:p>
    <w:p w:rsidR="00A53684" w:rsidRPr="00A53684" w:rsidRDefault="00A53684" w:rsidP="00FE482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Бюджетная  политика в части увеличения доходов велась по нескольким направлениям. Это  активная работа  по расширению налогооблагаемой базы, работа  с налогоплательщиками, эффективное </w:t>
      </w:r>
      <w:proofErr w:type="spellStart"/>
      <w:r w:rsidRPr="00A53684">
        <w:rPr>
          <w:rFonts w:ascii="Times New Roman" w:hAnsi="Times New Roman" w:cs="Times New Roman"/>
        </w:rPr>
        <w:t>использованиие</w:t>
      </w:r>
      <w:proofErr w:type="spellEnd"/>
      <w:r w:rsidRPr="00A53684">
        <w:rPr>
          <w:rFonts w:ascii="Times New Roman" w:hAnsi="Times New Roman" w:cs="Times New Roman"/>
        </w:rPr>
        <w:t xml:space="preserve"> муниципальной  собственности.</w:t>
      </w:r>
    </w:p>
    <w:p w:rsidR="00A53684" w:rsidRPr="00A53684" w:rsidRDefault="00A53684" w:rsidP="00FE482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Работа  с налогоплательщиками: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-проведены  консультации  с налогоплательщиками по неверно начисленным налогам;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</w:p>
    <w:p w:rsidR="00A53684" w:rsidRPr="00FE482B" w:rsidRDefault="00A53684" w:rsidP="005A0DA3">
      <w:pPr>
        <w:spacing w:after="0"/>
        <w:jc w:val="both"/>
        <w:rPr>
          <w:rFonts w:ascii="Times New Roman" w:hAnsi="Times New Roman" w:cs="Times New Roman"/>
        </w:rPr>
      </w:pPr>
      <w:r w:rsidRPr="00FE482B">
        <w:rPr>
          <w:rFonts w:ascii="Times New Roman" w:hAnsi="Times New Roman" w:cs="Times New Roman"/>
        </w:rPr>
        <w:t xml:space="preserve">              </w:t>
      </w: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</w:pPr>
    </w:p>
    <w:p w:rsidR="00A53684" w:rsidRPr="00A53684" w:rsidRDefault="00A53684" w:rsidP="00FE482B">
      <w:pPr>
        <w:spacing w:after="0"/>
        <w:jc w:val="both"/>
        <w:rPr>
          <w:rFonts w:ascii="Times New Roman" w:hAnsi="Times New Roman" w:cs="Times New Roman"/>
        </w:rPr>
        <w:sectPr w:rsidR="00A53684" w:rsidRPr="00A53684" w:rsidSect="0075670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53684">
        <w:rPr>
          <w:rFonts w:ascii="Times New Roman" w:hAnsi="Times New Roman" w:cs="Times New Roman"/>
        </w:rPr>
        <w:t xml:space="preserve"> 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"/>
        <w:gridCol w:w="1476"/>
        <w:gridCol w:w="787"/>
        <w:gridCol w:w="5670"/>
        <w:gridCol w:w="567"/>
        <w:gridCol w:w="2552"/>
        <w:gridCol w:w="1276"/>
        <w:gridCol w:w="1417"/>
        <w:gridCol w:w="1418"/>
      </w:tblGrid>
      <w:tr w:rsidR="002D1D4B" w:rsidRPr="00A63A20" w:rsidTr="001C40E8">
        <w:trPr>
          <w:gridAfter w:val="7"/>
          <w:wAfter w:w="13687" w:type="dxa"/>
          <w:trHeight w:val="150"/>
        </w:trPr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D4B" w:rsidRPr="00A63A20" w:rsidRDefault="002D1D4B" w:rsidP="002D1D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</w:p>
        </w:tc>
      </w:tr>
      <w:tr w:rsidR="002D1D4B" w:rsidRPr="00A63A20" w:rsidTr="001C40E8">
        <w:trPr>
          <w:gridAfter w:val="7"/>
          <w:wAfter w:w="13687" w:type="dxa"/>
          <w:trHeight w:val="269"/>
        </w:trPr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D4B" w:rsidRPr="00A63A20" w:rsidRDefault="002D1D4B" w:rsidP="002D1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64129F" w:rsidRPr="00FE73AE" w:rsidTr="001C40E8">
        <w:trPr>
          <w:gridAfter w:val="6"/>
          <w:wAfter w:w="12900" w:type="dxa"/>
          <w:trHeight w:val="320"/>
        </w:trPr>
        <w:tc>
          <w:tcPr>
            <w:tcW w:w="228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4129F" w:rsidRPr="00284229" w:rsidRDefault="0064129F" w:rsidP="003323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84229">
              <w:rPr>
                <w:rFonts w:ascii="Arial" w:eastAsia="Times New Roman" w:hAnsi="Arial" w:cs="Arial"/>
                <w:b/>
                <w:bCs/>
                <w:color w:val="000000"/>
              </w:rPr>
              <w:t>Доходы бюджета</w:t>
            </w:r>
          </w:p>
        </w:tc>
      </w:tr>
      <w:tr w:rsidR="001C40E8" w:rsidRPr="001C40E8" w:rsidTr="001C40E8">
        <w:trPr>
          <w:gridBefore w:val="1"/>
          <w:wBefore w:w="20" w:type="dxa"/>
          <w:trHeight w:val="792"/>
        </w:trPr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5 495 221,85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5 626 830,26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2 332 621,00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2 464 229,41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496 588,65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496 588,65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1020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495 751,95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816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408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406 482,31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406 482,31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612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210 003,41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1020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000 10302231010000110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210 003,41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816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1 213,36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1020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000 10302241010000110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1 213,36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612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218 123,93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1020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000 10302251010000110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218 123,93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612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-22 858,39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1020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000 10302261010000110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-22 858,39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386 421,00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386 421,00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386 421,00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995 216,35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21 748,73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408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21 748,73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973 467,62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34 700,56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408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34 700,56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938 767,06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408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938 767,06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408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612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408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122 961,00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122 961,10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816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122 961,00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122 961,10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816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122 961,00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122 961,10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612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122 961,00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122 961,10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408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000 11406000000000430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408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000 11406020000000430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408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000 11406025100000430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3 162 600,85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3 162 600,85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408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3 162 600,85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3 162 600,85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3 008 189,00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3 008 189,00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2 032 600,00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2 032 600,00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408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2 032 600,00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2 032 600,00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975 589,00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975 589,00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975 589,00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975 589,00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264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408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gridBefore w:val="1"/>
          <w:wBefore w:w="20" w:type="dxa"/>
          <w:trHeight w:val="408"/>
        </w:trPr>
        <w:tc>
          <w:tcPr>
            <w:tcW w:w="7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3323F0" w:rsidRPr="004A6DDE" w:rsidRDefault="003323F0" w:rsidP="003323F0">
      <w:pPr>
        <w:rPr>
          <w:rFonts w:ascii="Times New Roman" w:hAnsi="Times New Roman" w:cs="Times New Roman"/>
          <w:highlight w:val="yellow"/>
        </w:rPr>
      </w:pPr>
    </w:p>
    <w:p w:rsidR="0064129F" w:rsidRPr="001C40E8" w:rsidRDefault="003323F0" w:rsidP="001C40E8">
      <w:pPr>
        <w:spacing w:after="0"/>
        <w:rPr>
          <w:rFonts w:ascii="Times New Roman" w:hAnsi="Times New Roman" w:cs="Times New Roman"/>
          <w:b/>
        </w:rPr>
      </w:pPr>
      <w:r w:rsidRPr="00284229">
        <w:rPr>
          <w:rFonts w:ascii="Times New Roman" w:hAnsi="Times New Roman" w:cs="Times New Roman"/>
          <w:b/>
        </w:rPr>
        <w:t>Расходы бюджета</w:t>
      </w:r>
    </w:p>
    <w:tbl>
      <w:tblPr>
        <w:tblW w:w="15240" w:type="dxa"/>
        <w:tblInd w:w="113" w:type="dxa"/>
        <w:tblLook w:val="04A0" w:firstRow="1" w:lastRow="0" w:firstColumn="1" w:lastColumn="0" w:noHBand="0" w:noVBand="1"/>
      </w:tblPr>
      <w:tblGrid>
        <w:gridCol w:w="7669"/>
        <w:gridCol w:w="707"/>
        <w:gridCol w:w="2489"/>
        <w:gridCol w:w="1459"/>
        <w:gridCol w:w="1456"/>
        <w:gridCol w:w="1460"/>
      </w:tblGrid>
      <w:tr w:rsidR="001C40E8" w:rsidRPr="001C40E8" w:rsidTr="001C40E8">
        <w:trPr>
          <w:trHeight w:val="792"/>
        </w:trPr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6 710 536,85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6 102 911,97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607 624,88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Администрация МО Костинский сельсовет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111 0000 0000000000 000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6 710 536,85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6 102 911,97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607 624,88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3 050 752,00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2 944 765,75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105 986,25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111 0102 0000000000 000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731 707,00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723 083,47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8 623,53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«Устойчивое развитие территории муниципального образования Костинский сельсовет </w:t>
            </w:r>
            <w:proofErr w:type="spell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Курманаевского</w:t>
            </w:r>
            <w:proofErr w:type="spell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111 0102 5900000000 000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731 707,00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723 083,47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8 623,53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111 0102 5940000000 000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731 707,00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723 083,47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8 623,53</w:t>
            </w:r>
          </w:p>
        </w:tc>
      </w:tr>
      <w:tr w:rsidR="001C40E8" w:rsidRPr="001C40E8" w:rsidTr="001C40E8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«Организация деятельности муниципального образования Костинский сельсовет на решение вопросов местного значения и иные мероприятия в области муниципального управления»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111 0102 5940400000 000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731 707,00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723 083,47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8 623,53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содержание высшего должностного лица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111 0102 5940410010 000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731 707,00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723 083,47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8 623,53</w:t>
            </w:r>
          </w:p>
        </w:tc>
      </w:tr>
      <w:tr w:rsidR="001C40E8" w:rsidRPr="001C40E8" w:rsidTr="001C40E8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111 0102 5940410010 100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731 707,00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723 083,47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8 623,53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111 0102 5940410010 120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731 707,00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723 083,47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8 623,53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111 0102 5940410010 121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562 607,00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555 363,67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7 243,33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111 0102 5940410010 129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167 719,80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1 380,20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111 0104 0000000000 000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1 324 793,00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1 311 438,84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13 354,16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«Устойчивое развитие территории муниципального образования Костинский сельсовет </w:t>
            </w:r>
            <w:proofErr w:type="spell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Курманаевского</w:t>
            </w:r>
            <w:proofErr w:type="spell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111 0104 5900000000 000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1 324 793,00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1 311 438,84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13 354,16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111 0104 5940000000 000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1 324 793,00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1 311 438,84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13 354,16</w:t>
            </w:r>
          </w:p>
        </w:tc>
      </w:tr>
      <w:tr w:rsidR="001C40E8" w:rsidRPr="001C40E8" w:rsidTr="001C40E8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«Организация деятельности муниципального образования Костинский сельсовет на решение вопросов местного значения и иные мероприятия в области муниципального управления»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111 0104 5940400000 000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1 288 293,00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1 274 938,84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13 354,16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функций аппарата администрации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111 0104 5940410020 000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1 288 293,00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1 274 938,84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13 354,16</w:t>
            </w:r>
          </w:p>
        </w:tc>
      </w:tr>
      <w:tr w:rsidR="001C40E8" w:rsidRPr="001C40E8" w:rsidTr="001C40E8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111 0104 5940410020 100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1 288 293,00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1 274 938,84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13 354,16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111 0104 5940410020 120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1 288 293,00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1 274 938,84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13 354,16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111 0104 5940410020 121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991 450,00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981 121,91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10 328,09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111 0104 5940410020 129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296 843,00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293 816,93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3 026,07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"Организация мероприятий по ГО, транспорту, связи, торговли в границах поселения"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111 0104 5940500000 000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111 0104 5940510020 000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111 0104 5940510020 500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111 0104 5940510020 540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111 0106 0000000000 000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«Устойчивое развитие территории муниципального образования Костинский сельсовет </w:t>
            </w:r>
            <w:proofErr w:type="spell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Курманаевского</w:t>
            </w:r>
            <w:proofErr w:type="spell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111 0106 5900000000 000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111 0106 5940000000 000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Комплекс процессных мероприятий «Ведение бухгалтерского учета, формирование бюджета поселения и </w:t>
            </w:r>
            <w:proofErr w:type="gram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контроль за</w:t>
            </w:r>
            <w:proofErr w:type="gram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исполнением данного бюджета»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111 0106 5940700000 000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Формирование бюджета поселения и </w:t>
            </w:r>
            <w:proofErr w:type="gram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контроль за</w:t>
            </w:r>
            <w:proofErr w:type="gram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исполнением данного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111 0106 5940710020 000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111 0106 5940710020 500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111 0106 5940710020 540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исполнения бюджета по расходам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111 0106 5940710021 000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111 0106 5940710021 500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111 0106 5940710021 540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111 0106 7700000000 000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органов муниципальной власти </w:t>
            </w:r>
            <w:proofErr w:type="spell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Курманаевского</w:t>
            </w:r>
            <w:proofErr w:type="spell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111 0106 7710000000 000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111 0106 7710010020 000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111 0106 7710010020 500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111 0106 7710010020 540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958 652,00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874 643,44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84 008,56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«Устойчивое развитие территории муниципального образования Костинский сельсовет </w:t>
            </w:r>
            <w:proofErr w:type="spell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Курманаевского</w:t>
            </w:r>
            <w:proofErr w:type="spell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918 652,00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834 643,44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84 008,56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918 652,00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834 643,44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84 008,56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Комплекс процессных мероприятий «Ведение бухгалтерского учета, формирование бюджета поселения и </w:t>
            </w:r>
            <w:proofErr w:type="gram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контроль за</w:t>
            </w:r>
            <w:proofErr w:type="gram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исполнением данного бюджета»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111 0113 5940700000 000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Передаваемые полномочия на ведение бухгалтерского учета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111 0113 5940770050 000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111 0113 5940770050 500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111 0113 5940770050 540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111 0113 5940800000 000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180 152,00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149 503,00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30 649,00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111 0113 5940870031 000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178 452,00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147 851,00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30 601,00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111 0113 5940870031 200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178 452,00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147 851,00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30 601,00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111 0113 5940870031 240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178 452,00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147 851,00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30 601,00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111 0113 5940870031 244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178 452,00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147 851,00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30 601,00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111 0113 5940870032 000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1 652,00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111 0113 5940870032 800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1 652,00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111 0113 5940870032 850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1 652,00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111 0113 5940870032 853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1 652,00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«Управление земельно-имущественным комплексом муниципального образования Костинский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111 0113 5940900000 000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305 140,44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53 359,56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муниципального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111 0113 5940974430 000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305 140,44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53 359,56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111 0113 5940974430 200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305 140,44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53 359,56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111 0113 5940974430 240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305 140,44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53 359,56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111 0113 5940974430 244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29 616,22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3 883,78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111 0113 5940974430 247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275 524,22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49 475,78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111 0113 7700000000 000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непрограммные мероприятия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111 0113 7740000000 000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111 0113 7740090850 000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111 0113 7740090850 200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111 0113 7740090850 240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111 0113 7740090850 244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111 0200 0000000000 000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111 0203 0000000000 000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«Устойчивое развитие территории муниципального образования Костинский сельсовет </w:t>
            </w:r>
            <w:proofErr w:type="spell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Курманаевского</w:t>
            </w:r>
            <w:proofErr w:type="spell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111 0203 5900000000 000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111 0203 5940000000 000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«Развитие системы первичного воинского учета муниципального образования Костинский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111 0203 5940300000 000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111 0203 5940351180 000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111 0203 5940351180 100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111 0203 5940351180 120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111 0203 5940351180 121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119 047,59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119 047,59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111 0203 5940351180 129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35 364,26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35 364,26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111 0300 0000000000 000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227 350,00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224 302,00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3 048,00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111 0310 0000000000 000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227 350,00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224 302,00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3 048,00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«Устойчивое развитие территории муниципального образования Костинский сельсовет </w:t>
            </w:r>
            <w:proofErr w:type="spell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Курманаевского</w:t>
            </w:r>
            <w:proofErr w:type="spell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111 0310 5900000000 000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227 350,00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224 302,00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3 048,00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111 0310 5940000000 000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227 350,00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224 302,00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3 048,00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«Обеспечение пожарной безопасности на территории муниципального образования Костинский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111 0310 5941000000 000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227 350,00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224 302,00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3 048,00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мер пожарной безопасности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111 0310 5941092470 000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224 350,00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224 302,00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111 0310 5941092470 200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224 350,00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224 302,00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111 0310 5941092470 240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224 350,00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224 302,00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111 0310 5941092470 244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224 350,00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224 302,00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добровольной народной дружины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111 0310 5941092471 000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111 0310 5941092471 200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111 0310 5941092471 240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111 0310 5941092471 244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111 0400 0000000000 000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884 936,00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435 877,97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449 058,03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111 0409 0000000000 000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884 936,00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435 877,97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449 058,03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«Устойчивое развитие территории муниципального образования Костинский сельсовет </w:t>
            </w:r>
            <w:proofErr w:type="spell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Курманаевского</w:t>
            </w:r>
            <w:proofErr w:type="spell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111 0409 5900000000 000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884 936,00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435 877,97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449 058,03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111 0409 5940000000 000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884 936,00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435 877,97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449 058,03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«Повышение безопасности дорожного движения муниципального образования Костинский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111 0409 5940100000 000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884 936,00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435 877,97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449 058,03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и ремонт дорог общего пользования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111 0409 5940190750 000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884 936,00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435 877,97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449 058,03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111 0409 5940190750 200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884 936,00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435 877,97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449 058,03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111 0409 5940190750 240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884 936,00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435 877,97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449 058,03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111 0409 5940190750 244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729 936,00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344 344,12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385 591,88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111 0409 5940190750 247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91 533,85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63 466,15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687 387,00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637 870,80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49 516,20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111 0502 0000000000 000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320 121,00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306 032,00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14 089,00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«Устойчивое развитие территории муниципального образования Костинский сельсовет </w:t>
            </w:r>
            <w:proofErr w:type="spell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Курманаевского</w:t>
            </w:r>
            <w:proofErr w:type="spell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111 0502 5900000000 000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320 121,00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306 032,00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14 089,00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111 0502 5940000000 000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320 121,00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306 032,00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14 089,00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«Модернизация жилищно-коммунального хозяйства и благоустройство территории муниципального образования Костинский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111 0502 5940200000 000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320 121,00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306 032,00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14 089,00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Мероприятия по субсидированию </w:t>
            </w:r>
            <w:proofErr w:type="spell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водоснабжающих</w:t>
            </w:r>
            <w:proofErr w:type="spell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организаций, в целях возмещения недополученных доходов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111 0502 5940295080 000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77 413,11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14 086,89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111 0502 5940295080 800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77 413,11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14 086,89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111 0502 5940295080 810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77 413,11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14 086,89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111 0502 5940295080 811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77 413,11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14 086,89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и ремонт объектов коммунальной инфраструктуры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111 0502 5940295081 000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3 499,00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3 497,81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1,19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111 0502 5940295081 200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3 499,00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3 497,81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1,19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111 0502 5940295081 240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3 499,00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3 497,81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1,19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111 0502 5940295081 243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3 499,00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3 497,81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1,19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Технологическое присоединение к сетям электро-, тепл</w:t>
            </w:r>
            <w:proofErr w:type="gram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о-</w:t>
            </w:r>
            <w:proofErr w:type="gram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газо- и водоснабжения, водоотведения, во вновь создаваемых объектах (учреждения здравоохранения)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111 0502 5940295082 000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225 122,00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225 121,08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0,92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111 0502 5940295082 200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225 122,00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225 121,08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0,92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111 0502 5940295082 240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225 122,00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225 121,08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0,92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111 0502 5940295082 244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222 904,00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222 903,37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0,63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111 0502 5940295082 247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2 218,00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2 217,71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0,29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111 0503 0000000000 000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367 266,00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331 838,80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35 427,20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«Устойчивое развитие территории муниципального образования Костинский сельсовет </w:t>
            </w:r>
            <w:proofErr w:type="spell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Курманаевского</w:t>
            </w:r>
            <w:proofErr w:type="spell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111 0503 5900000000 000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367 266,00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331 838,80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35 427,20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111 0503 5940000000 000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367 266,00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331 838,80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35 427,20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«Модернизация жилищно-коммунального хозяйства и благоустройство территории муниципального образования Костинский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111 0503 5940200000 000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367 266,00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331 838,80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35 427,20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111 0503 5940296400 000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67 498,80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111 0503 5940296400 200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67 498,80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111 0503 5940296400 240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67 498,80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111 0503 5940296400 244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67 498,80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111 0503 5940296500 000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299 766,00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264 340,00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35 426,00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111 0503 5940296500 200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299 766,00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264 340,00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35 426,00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111 0503 5940296500 240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299 766,00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264 340,00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35 426,00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111 0503 5940296500 244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299 766,00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264 340,00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35 426,00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111 0800 0000000000 000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1 430 100,00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1 430 100,00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111 0801 0000000000 000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1 430 100,00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1 430 100,00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«Устойчивое развитие территории муниципального образования Костинский сельсовет </w:t>
            </w:r>
            <w:proofErr w:type="spell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Курманаевского</w:t>
            </w:r>
            <w:proofErr w:type="spell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111 0801 5900000000 000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1 430 100,00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1 430 100,00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111 0801 5940000000 000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1 430 100,00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1 430 100,00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«Развитие культуры на территории муниципального образования Костинский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111 0801 5941100000 000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1 430 100,00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1 430 100,00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проведение культурно-массовых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111 0801 5941174400 000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111 0801 5941174400 500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111 0801 5941174400 540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библиотечного обслуживания населения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111 0801 5941174420 000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111 0801 5941174420 500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111 0801 5941174420 540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111 1000 0000000000 000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275 583,60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16,40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111 1001 0000000000 000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275 583,60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16,40</w:t>
            </w:r>
          </w:p>
        </w:tc>
      </w:tr>
      <w:tr w:rsidR="001C40E8" w:rsidRPr="001C40E8" w:rsidTr="001C40E8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«Устойчивое развитие территории муниципального образования Костинский сельсовет </w:t>
            </w:r>
            <w:proofErr w:type="spellStart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Курманаевского</w:t>
            </w:r>
            <w:proofErr w:type="spellEnd"/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111 1001 5900000000 000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275 583,60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16,40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111 1001 5940000000 000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275 583,60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16,40</w:t>
            </w:r>
          </w:p>
        </w:tc>
      </w:tr>
      <w:tr w:rsidR="001C40E8" w:rsidRPr="001C40E8" w:rsidTr="001C40E8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 Пенсионное обеспечение лиц, занимавших муниципальные должности и должности муниципальной службы в муниципальном образовании Костинский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111 1001 5941300000 000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275 583,60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16,40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Пенсия за выслугу лет муниципальным служащим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111 1001 5941320580 000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275 583,60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16,40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111 1001 5941320580 300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275 583,60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16,40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111 1001 5941320580 310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275 583,60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16,40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111 1001 5941320580 312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275 583,60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16,40</w:t>
            </w:r>
          </w:p>
        </w:tc>
      </w:tr>
      <w:tr w:rsidR="001C40E8" w:rsidRPr="001C40E8" w:rsidTr="001C40E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0E8" w:rsidRPr="001C40E8" w:rsidRDefault="001C40E8" w:rsidP="001C4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-1 215 315,00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-476 081,71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40E8" w:rsidRPr="001C40E8" w:rsidRDefault="001C40E8" w:rsidP="001C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C40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1C40E8" w:rsidRPr="003323F0" w:rsidRDefault="001C40E8" w:rsidP="003323F0">
      <w:pPr>
        <w:rPr>
          <w:rFonts w:ascii="Times New Roman" w:hAnsi="Times New Roman" w:cs="Times New Roman"/>
        </w:rPr>
        <w:sectPr w:rsidR="001C40E8" w:rsidRPr="003323F0" w:rsidSect="005049D8">
          <w:pgSz w:w="16838" w:h="11906" w:orient="landscape"/>
          <w:pgMar w:top="1077" w:right="1134" w:bottom="851" w:left="1134" w:header="709" w:footer="709" w:gutter="0"/>
          <w:cols w:space="708"/>
          <w:docGrid w:linePitch="360"/>
        </w:sectPr>
      </w:pP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В  Целом работа администрации сельсовета велась в соответствии  с планом  в свете требований ФЗ 131 «Об общих  принципах  организации  местного самоуправления в РФ»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Бюджетные  учреждения на территории поселения представлены следующим образом: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A53684">
        <w:rPr>
          <w:rFonts w:ascii="Times New Roman" w:hAnsi="Times New Roman" w:cs="Times New Roman"/>
        </w:rPr>
        <w:t xml:space="preserve">         </w:t>
      </w:r>
      <w:r w:rsidRPr="00A53684">
        <w:rPr>
          <w:rFonts w:ascii="Times New Roman" w:hAnsi="Times New Roman" w:cs="Times New Roman"/>
          <w:b/>
          <w:u w:val="single"/>
        </w:rPr>
        <w:t>Учреждение  образования -1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  <w:b/>
          <w:u w:val="single"/>
        </w:rPr>
        <w:t>Школа</w:t>
      </w:r>
      <w:r w:rsidRPr="00A53684">
        <w:rPr>
          <w:rFonts w:ascii="Times New Roman" w:hAnsi="Times New Roman" w:cs="Times New Roman"/>
        </w:rPr>
        <w:t xml:space="preserve"> – одна средняя общеобразовательная в </w:t>
      </w:r>
      <w:proofErr w:type="spellStart"/>
      <w:r w:rsidRPr="00A53684">
        <w:rPr>
          <w:rFonts w:ascii="Times New Roman" w:hAnsi="Times New Roman" w:cs="Times New Roman"/>
        </w:rPr>
        <w:t>с</w:t>
      </w:r>
      <w:proofErr w:type="gramStart"/>
      <w:r w:rsidRPr="00A53684">
        <w:rPr>
          <w:rFonts w:ascii="Times New Roman" w:hAnsi="Times New Roman" w:cs="Times New Roman"/>
        </w:rPr>
        <w:t>.К</w:t>
      </w:r>
      <w:proofErr w:type="gramEnd"/>
      <w:r w:rsidRPr="00A53684">
        <w:rPr>
          <w:rFonts w:ascii="Times New Roman" w:hAnsi="Times New Roman" w:cs="Times New Roman"/>
        </w:rPr>
        <w:t>остино</w:t>
      </w:r>
      <w:proofErr w:type="spellEnd"/>
      <w:r w:rsidRPr="00A53684">
        <w:rPr>
          <w:rFonts w:ascii="Times New Roman" w:hAnsi="Times New Roman" w:cs="Times New Roman"/>
        </w:rPr>
        <w:t>.  Коллектив  школы  укомплектован высококвалифицированными  педагогическими кадрами, которые  являются  активной и творческой  частью нашего поселения. Педагоги нашей школы принимают активное  участие в районных и областных конкурсах, олимпиадах.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A53684">
        <w:rPr>
          <w:rFonts w:ascii="Times New Roman" w:hAnsi="Times New Roman" w:cs="Times New Roman"/>
          <w:b/>
          <w:u w:val="single"/>
        </w:rPr>
        <w:t xml:space="preserve"> Учреждение культуры-1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  <w:b/>
          <w:u w:val="single"/>
        </w:rPr>
        <w:t xml:space="preserve"> Костинский  Дом Творчества</w:t>
      </w:r>
      <w:r w:rsidRPr="00A53684">
        <w:rPr>
          <w:rFonts w:ascii="Times New Roman" w:hAnsi="Times New Roman" w:cs="Times New Roman"/>
        </w:rPr>
        <w:t xml:space="preserve">  - занимается организацией  культурного досуга населения  и проведения  социально- экономических мероприятий, праздников: Новый год, День защитника Отечества, междун</w:t>
      </w:r>
      <w:r w:rsidR="008536BE">
        <w:rPr>
          <w:rFonts w:ascii="Times New Roman" w:hAnsi="Times New Roman" w:cs="Times New Roman"/>
        </w:rPr>
        <w:t xml:space="preserve">ародный женский день 8 марта, </w:t>
      </w:r>
      <w:r w:rsidRPr="00A53684">
        <w:rPr>
          <w:rFonts w:ascii="Times New Roman" w:hAnsi="Times New Roman" w:cs="Times New Roman"/>
        </w:rPr>
        <w:t>день пожилого человека, день матери и  многие другие. Цель  мероприятий  - вовлечение широких слоев населения в общественную жизнь.</w:t>
      </w:r>
    </w:p>
    <w:p w:rsidR="00A53684" w:rsidRPr="00A53684" w:rsidRDefault="00A63A20" w:rsidP="00A5368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Учреждения здравоохранения-1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A53684">
        <w:rPr>
          <w:rFonts w:ascii="Times New Roman" w:hAnsi="Times New Roman" w:cs="Times New Roman"/>
          <w:b/>
          <w:u w:val="single"/>
        </w:rPr>
        <w:t xml:space="preserve">  </w:t>
      </w:r>
      <w:r w:rsidR="00FE73AE">
        <w:rPr>
          <w:rFonts w:ascii="Times New Roman" w:hAnsi="Times New Roman" w:cs="Times New Roman"/>
          <w:b/>
          <w:u w:val="single"/>
        </w:rPr>
        <w:t>Костинский ФАП</w:t>
      </w:r>
    </w:p>
    <w:p w:rsidR="00A53684" w:rsidRPr="00A53684" w:rsidRDefault="00C031FE" w:rsidP="00A536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Ежедневно</w:t>
      </w:r>
      <w:r w:rsidR="00A53684" w:rsidRPr="00A53684">
        <w:rPr>
          <w:rFonts w:ascii="Times New Roman" w:hAnsi="Times New Roman" w:cs="Times New Roman"/>
        </w:rPr>
        <w:t xml:space="preserve"> наши медицинские работники</w:t>
      </w:r>
      <w:r w:rsidR="00FE73AE">
        <w:rPr>
          <w:rFonts w:ascii="Times New Roman" w:hAnsi="Times New Roman" w:cs="Times New Roman"/>
        </w:rPr>
        <w:t xml:space="preserve"> оказывают помощь.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A53684">
        <w:rPr>
          <w:rFonts w:ascii="Times New Roman" w:hAnsi="Times New Roman" w:cs="Times New Roman"/>
          <w:b/>
          <w:u w:val="single"/>
        </w:rPr>
        <w:t>ЖКХ</w:t>
      </w:r>
    </w:p>
    <w:p w:rsidR="00A53684" w:rsidRPr="00A53684" w:rsidRDefault="00A53684" w:rsidP="00304E1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</w:t>
      </w:r>
      <w:proofErr w:type="gramStart"/>
      <w:r w:rsidRPr="00A53684">
        <w:rPr>
          <w:rFonts w:ascii="Times New Roman" w:hAnsi="Times New Roman" w:cs="Times New Roman"/>
        </w:rPr>
        <w:t>Неразрывной  частью деятельности администрации является  сотрудничество с предприятиями района, Потому что  без обеспечения водой, без проведения работ по благоустройству (ремонт водопроводных сетей невозможная жизнедеятельность  на территории поселения.</w:t>
      </w:r>
      <w:proofErr w:type="gramEnd"/>
    </w:p>
    <w:p w:rsidR="00A53684" w:rsidRPr="00FE73AE" w:rsidRDefault="00A53684" w:rsidP="00FE73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3AE">
        <w:rPr>
          <w:rFonts w:ascii="Times New Roman" w:hAnsi="Times New Roman" w:cs="Times New Roman"/>
          <w:sz w:val="24"/>
          <w:szCs w:val="24"/>
        </w:rPr>
        <w:t xml:space="preserve">       По обеспечению реализации отдельны</w:t>
      </w:r>
      <w:r w:rsidR="00C031FE" w:rsidRPr="00FE73AE">
        <w:rPr>
          <w:rFonts w:ascii="Times New Roman" w:hAnsi="Times New Roman" w:cs="Times New Roman"/>
          <w:sz w:val="24"/>
          <w:szCs w:val="24"/>
        </w:rPr>
        <w:t>х полномочий  администрации</w:t>
      </w:r>
      <w:r w:rsidR="00FE73AE" w:rsidRPr="00FE73AE">
        <w:rPr>
          <w:rFonts w:ascii="Times New Roman" w:hAnsi="Times New Roman" w:cs="Times New Roman"/>
          <w:sz w:val="24"/>
          <w:szCs w:val="24"/>
        </w:rPr>
        <w:t xml:space="preserve"> в 2024 году бы о</w:t>
      </w:r>
      <w:r w:rsidR="00C031FE" w:rsidRPr="00FE73AE">
        <w:rPr>
          <w:rFonts w:ascii="Times New Roman" w:hAnsi="Times New Roman" w:cs="Times New Roman"/>
          <w:sz w:val="24"/>
          <w:szCs w:val="24"/>
        </w:rPr>
        <w:t xml:space="preserve"> заключен</w:t>
      </w:r>
      <w:r w:rsidR="00FE73AE" w:rsidRPr="00FE73AE">
        <w:rPr>
          <w:rFonts w:ascii="Times New Roman" w:hAnsi="Times New Roman" w:cs="Times New Roman"/>
          <w:sz w:val="24"/>
          <w:szCs w:val="24"/>
        </w:rPr>
        <w:t>о</w:t>
      </w:r>
      <w:r w:rsidRPr="00FE73AE">
        <w:rPr>
          <w:rFonts w:ascii="Times New Roman" w:hAnsi="Times New Roman" w:cs="Times New Roman"/>
          <w:sz w:val="24"/>
          <w:szCs w:val="24"/>
        </w:rPr>
        <w:t xml:space="preserve">  </w:t>
      </w:r>
      <w:r w:rsidR="00FE73AE" w:rsidRPr="00FE73AE">
        <w:rPr>
          <w:rFonts w:ascii="Times New Roman" w:eastAsia="Times New Roman" w:hAnsi="Times New Roman" w:cs="Times New Roman"/>
          <w:sz w:val="24"/>
          <w:szCs w:val="24"/>
        </w:rPr>
        <w:t>концессионное соглашение в отношении объектов водоснабжения</w:t>
      </w:r>
      <w:r w:rsidR="00C031FE" w:rsidRPr="00FE73AE">
        <w:rPr>
          <w:rFonts w:ascii="Times New Roman" w:hAnsi="Times New Roman" w:cs="Times New Roman"/>
          <w:sz w:val="24"/>
          <w:szCs w:val="24"/>
        </w:rPr>
        <w:t>».</w:t>
      </w:r>
    </w:p>
    <w:p w:rsidR="00A53684" w:rsidRPr="00A53684" w:rsidRDefault="00A53684" w:rsidP="00FE73AE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Процент износа переданного имущества составляет 50%, что сказывается на качестве  услуг и требует вложения средств.</w:t>
      </w:r>
    </w:p>
    <w:p w:rsidR="00A53684" w:rsidRPr="00A53684" w:rsidRDefault="00A53684" w:rsidP="00304E1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</w:t>
      </w:r>
      <w:r w:rsidR="00C031FE">
        <w:rPr>
          <w:rFonts w:ascii="Times New Roman" w:hAnsi="Times New Roman" w:cs="Times New Roman"/>
        </w:rPr>
        <w:t>ООО «Метеор»</w:t>
      </w:r>
      <w:r w:rsidRPr="00A53684">
        <w:rPr>
          <w:rFonts w:ascii="Times New Roman" w:hAnsi="Times New Roman" w:cs="Times New Roman"/>
        </w:rPr>
        <w:t xml:space="preserve"> осуществляет оказание  услуг.  </w:t>
      </w:r>
    </w:p>
    <w:p w:rsidR="00A53684" w:rsidRPr="00A53684" w:rsidRDefault="00A53684" w:rsidP="00304E1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Ведется  совместная работа  с ЖКХ по сбору долгов за  оплат</w:t>
      </w:r>
      <w:r w:rsidR="00756705">
        <w:rPr>
          <w:rFonts w:ascii="Times New Roman" w:hAnsi="Times New Roman" w:cs="Times New Roman"/>
        </w:rPr>
        <w:t xml:space="preserve">у  </w:t>
      </w:r>
      <w:proofErr w:type="spellStart"/>
      <w:r w:rsidR="00756705">
        <w:rPr>
          <w:rFonts w:ascii="Times New Roman" w:hAnsi="Times New Roman" w:cs="Times New Roman"/>
        </w:rPr>
        <w:t>жилищ</w:t>
      </w:r>
      <w:r w:rsidRPr="00A53684">
        <w:rPr>
          <w:rFonts w:ascii="Times New Roman" w:hAnsi="Times New Roman" w:cs="Times New Roman"/>
        </w:rPr>
        <w:t>но</w:t>
      </w:r>
      <w:proofErr w:type="spellEnd"/>
      <w:r w:rsidRPr="00A53684">
        <w:rPr>
          <w:rFonts w:ascii="Times New Roman" w:hAnsi="Times New Roman" w:cs="Times New Roman"/>
        </w:rPr>
        <w:t xml:space="preserve"> </w:t>
      </w:r>
      <w:proofErr w:type="gramStart"/>
      <w:r w:rsidRPr="00A53684">
        <w:rPr>
          <w:rFonts w:ascii="Times New Roman" w:hAnsi="Times New Roman" w:cs="Times New Roman"/>
        </w:rPr>
        <w:t>–к</w:t>
      </w:r>
      <w:proofErr w:type="gramEnd"/>
      <w:r w:rsidRPr="00A53684">
        <w:rPr>
          <w:rFonts w:ascii="Times New Roman" w:hAnsi="Times New Roman" w:cs="Times New Roman"/>
        </w:rPr>
        <w:t>оммунальных услуг.</w:t>
      </w:r>
    </w:p>
    <w:p w:rsidR="00A53684" w:rsidRPr="00A53684" w:rsidRDefault="00A53684" w:rsidP="00304E1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В течени</w:t>
      </w:r>
      <w:proofErr w:type="gramStart"/>
      <w:r w:rsidRPr="00A53684">
        <w:rPr>
          <w:rFonts w:ascii="Times New Roman" w:hAnsi="Times New Roman" w:cs="Times New Roman"/>
        </w:rPr>
        <w:t>и</w:t>
      </w:r>
      <w:proofErr w:type="gramEnd"/>
      <w:r w:rsidRPr="00A53684">
        <w:rPr>
          <w:rFonts w:ascii="Times New Roman" w:hAnsi="Times New Roman" w:cs="Times New Roman"/>
        </w:rPr>
        <w:t xml:space="preserve"> года силами работников  ЖКХ проводились ремонтные работы по ликвидаци</w:t>
      </w:r>
      <w:r w:rsidR="00C031FE">
        <w:rPr>
          <w:rFonts w:ascii="Times New Roman" w:hAnsi="Times New Roman" w:cs="Times New Roman"/>
        </w:rPr>
        <w:t>и порывов водопроводных сетей.</w:t>
      </w:r>
    </w:p>
    <w:p w:rsidR="00A53684" w:rsidRPr="00A53684" w:rsidRDefault="00A53684" w:rsidP="00304E1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В 2013году получены документы на право собственности на водопровод. Подготовлены документы на скважины и накопительные емкости.</w:t>
      </w:r>
    </w:p>
    <w:p w:rsidR="00A53684" w:rsidRPr="00A53684" w:rsidRDefault="00A53684" w:rsidP="00304E1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A53684">
        <w:rPr>
          <w:rFonts w:ascii="Times New Roman" w:hAnsi="Times New Roman" w:cs="Times New Roman"/>
        </w:rPr>
        <w:t xml:space="preserve">                               </w:t>
      </w:r>
      <w:r w:rsidR="00304E14">
        <w:rPr>
          <w:rFonts w:ascii="Times New Roman" w:hAnsi="Times New Roman" w:cs="Times New Roman"/>
        </w:rPr>
        <w:t xml:space="preserve">                        </w:t>
      </w:r>
      <w:r w:rsidRPr="00A53684">
        <w:rPr>
          <w:rFonts w:ascii="Times New Roman" w:hAnsi="Times New Roman" w:cs="Times New Roman"/>
        </w:rPr>
        <w:t xml:space="preserve"> </w:t>
      </w:r>
      <w:r w:rsidRPr="00A53684">
        <w:rPr>
          <w:rFonts w:ascii="Times New Roman" w:hAnsi="Times New Roman" w:cs="Times New Roman"/>
          <w:b/>
          <w:u w:val="single"/>
        </w:rPr>
        <w:t>БЛАГОУСТРОЙСТВО</w:t>
      </w:r>
    </w:p>
    <w:p w:rsidR="00304E14" w:rsidRDefault="00A53684" w:rsidP="00304E1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Вопросы  по благоустройству на территории  решается в двух направлениях</w:t>
      </w:r>
      <w:proofErr w:type="gramStart"/>
      <w:r w:rsidRPr="00A53684">
        <w:rPr>
          <w:rFonts w:ascii="Times New Roman" w:hAnsi="Times New Roman" w:cs="Times New Roman"/>
        </w:rPr>
        <w:t xml:space="preserve"> :</w:t>
      </w:r>
      <w:proofErr w:type="gramEnd"/>
    </w:p>
    <w:p w:rsidR="00A53684" w:rsidRPr="00A53684" w:rsidRDefault="00A53684" w:rsidP="00304E1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За счет финансирования и мероприятий  из местного бюджета.</w:t>
      </w:r>
    </w:p>
    <w:p w:rsidR="00A53684" w:rsidRPr="00A53684" w:rsidRDefault="00A53684" w:rsidP="00304E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Через  привлечение общественности, активизация  инициатив жителей и хозяйствующих субъектов.</w:t>
      </w:r>
    </w:p>
    <w:p w:rsidR="00A53684" w:rsidRPr="00A53684" w:rsidRDefault="00A53684" w:rsidP="00304E1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Благоустройство – это «устройство  блага»; улучшение  жизни населения, создание благоприятных и комфортных условий для проживания и здоровья  человека. Благоустройство территори</w:t>
      </w:r>
      <w:proofErr w:type="gramStart"/>
      <w:r w:rsidRPr="00A53684">
        <w:rPr>
          <w:rFonts w:ascii="Times New Roman" w:hAnsi="Times New Roman" w:cs="Times New Roman"/>
        </w:rPr>
        <w:t>й-</w:t>
      </w:r>
      <w:proofErr w:type="gramEnd"/>
      <w:r w:rsidRPr="00A53684">
        <w:rPr>
          <w:rFonts w:ascii="Times New Roman" w:hAnsi="Times New Roman" w:cs="Times New Roman"/>
        </w:rPr>
        <w:t xml:space="preserve">  это системный процесс, огромный перечень работ:</w:t>
      </w:r>
    </w:p>
    <w:p w:rsidR="00A53684" w:rsidRPr="00A53684" w:rsidRDefault="00A53684" w:rsidP="00304E1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-приведение в порядок улиц, зданий</w:t>
      </w:r>
      <w:proofErr w:type="gramStart"/>
      <w:r w:rsidRPr="00A53684">
        <w:rPr>
          <w:rFonts w:ascii="Times New Roman" w:hAnsi="Times New Roman" w:cs="Times New Roman"/>
        </w:rPr>
        <w:t xml:space="preserve"> ,</w:t>
      </w:r>
      <w:proofErr w:type="gramEnd"/>
      <w:r w:rsidRPr="00A53684">
        <w:rPr>
          <w:rFonts w:ascii="Times New Roman" w:hAnsi="Times New Roman" w:cs="Times New Roman"/>
        </w:rPr>
        <w:t xml:space="preserve"> системы  освещения, озеленение территории, создание  цветников, дороги и тротуары, и газ, и вода.</w:t>
      </w:r>
    </w:p>
    <w:p w:rsidR="00A53684" w:rsidRPr="00A53684" w:rsidRDefault="00A53684" w:rsidP="00304E1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В целом благоустройство определяет качество жизни людей  и культуру  обустройства место жительства.</w:t>
      </w:r>
    </w:p>
    <w:p w:rsidR="00A53684" w:rsidRPr="00244269" w:rsidRDefault="00A53684" w:rsidP="00304E14">
      <w:pPr>
        <w:spacing w:after="0"/>
        <w:jc w:val="both"/>
        <w:rPr>
          <w:rFonts w:ascii="Times New Roman" w:hAnsi="Times New Roman" w:cs="Times New Roman"/>
        </w:rPr>
      </w:pPr>
      <w:r w:rsidRPr="00244269">
        <w:rPr>
          <w:rFonts w:ascii="Times New Roman" w:hAnsi="Times New Roman" w:cs="Times New Roman"/>
        </w:rPr>
        <w:t>Ра</w:t>
      </w:r>
      <w:r w:rsidR="007418E5" w:rsidRPr="00244269">
        <w:rPr>
          <w:rFonts w:ascii="Times New Roman" w:hAnsi="Times New Roman" w:cs="Times New Roman"/>
        </w:rPr>
        <w:t>сходы  по благоустро</w:t>
      </w:r>
      <w:r w:rsidR="00C031FE" w:rsidRPr="00244269">
        <w:rPr>
          <w:rFonts w:ascii="Times New Roman" w:hAnsi="Times New Roman" w:cs="Times New Roman"/>
        </w:rPr>
        <w:t>йству в 20</w:t>
      </w:r>
      <w:r w:rsidR="00FE73AE" w:rsidRPr="00244269">
        <w:rPr>
          <w:rFonts w:ascii="Times New Roman" w:hAnsi="Times New Roman" w:cs="Times New Roman"/>
        </w:rPr>
        <w:t>24</w:t>
      </w:r>
      <w:r w:rsidR="00304E14" w:rsidRPr="00244269">
        <w:rPr>
          <w:rFonts w:ascii="Times New Roman" w:hAnsi="Times New Roman" w:cs="Times New Roman"/>
        </w:rPr>
        <w:t xml:space="preserve"> </w:t>
      </w:r>
      <w:r w:rsidRPr="00244269">
        <w:rPr>
          <w:rFonts w:ascii="Times New Roman" w:hAnsi="Times New Roman" w:cs="Times New Roman"/>
        </w:rPr>
        <w:t xml:space="preserve">году составили </w:t>
      </w:r>
      <w:r w:rsidR="00244269" w:rsidRPr="00244269">
        <w:rPr>
          <w:rFonts w:ascii="Times New Roman" w:hAnsi="Times New Roman" w:cs="Times New Roman"/>
        </w:rPr>
        <w:t>331 838</w:t>
      </w:r>
      <w:r w:rsidRPr="00244269">
        <w:rPr>
          <w:rFonts w:ascii="Times New Roman" w:hAnsi="Times New Roman" w:cs="Times New Roman"/>
        </w:rPr>
        <w:t xml:space="preserve"> руб</w:t>
      </w:r>
      <w:r w:rsidR="002D1D4B" w:rsidRPr="00244269">
        <w:rPr>
          <w:rFonts w:ascii="Times New Roman" w:hAnsi="Times New Roman" w:cs="Times New Roman"/>
        </w:rPr>
        <w:t>.</w:t>
      </w:r>
      <w:r w:rsidRPr="00244269">
        <w:rPr>
          <w:rFonts w:ascii="Times New Roman" w:hAnsi="Times New Roman" w:cs="Times New Roman"/>
        </w:rPr>
        <w:t xml:space="preserve"> </w:t>
      </w:r>
      <w:r w:rsidR="00244269" w:rsidRPr="00244269">
        <w:rPr>
          <w:rFonts w:ascii="Times New Roman" w:hAnsi="Times New Roman" w:cs="Times New Roman"/>
        </w:rPr>
        <w:t>80</w:t>
      </w:r>
      <w:r w:rsidR="002D1D4B" w:rsidRPr="00244269">
        <w:rPr>
          <w:rFonts w:ascii="Times New Roman" w:hAnsi="Times New Roman" w:cs="Times New Roman"/>
        </w:rPr>
        <w:t xml:space="preserve"> </w:t>
      </w:r>
      <w:r w:rsidRPr="00244269">
        <w:rPr>
          <w:rFonts w:ascii="Times New Roman" w:hAnsi="Times New Roman" w:cs="Times New Roman"/>
        </w:rPr>
        <w:t>коп</w:t>
      </w:r>
      <w:proofErr w:type="gramStart"/>
      <w:r w:rsidR="002D1D4B" w:rsidRPr="00244269">
        <w:rPr>
          <w:rFonts w:ascii="Times New Roman" w:hAnsi="Times New Roman" w:cs="Times New Roman"/>
        </w:rPr>
        <w:t>.</w:t>
      </w:r>
      <w:r w:rsidR="003B6492" w:rsidRPr="00244269">
        <w:rPr>
          <w:rFonts w:ascii="Times New Roman" w:hAnsi="Times New Roman" w:cs="Times New Roman"/>
        </w:rPr>
        <w:t>:</w:t>
      </w:r>
      <w:proofErr w:type="gramEnd"/>
    </w:p>
    <w:p w:rsidR="00244269" w:rsidRPr="00244269" w:rsidRDefault="00B46BBD" w:rsidP="00304E14">
      <w:pPr>
        <w:spacing w:after="0"/>
        <w:jc w:val="both"/>
        <w:rPr>
          <w:rFonts w:ascii="Times New Roman" w:hAnsi="Times New Roman" w:cs="Times New Roman"/>
        </w:rPr>
      </w:pPr>
      <w:r w:rsidRPr="00244269">
        <w:rPr>
          <w:rFonts w:ascii="Times New Roman" w:hAnsi="Times New Roman" w:cs="Times New Roman"/>
        </w:rPr>
        <w:t xml:space="preserve"> -прочие </w:t>
      </w:r>
      <w:r w:rsidR="003B6492" w:rsidRPr="00244269">
        <w:rPr>
          <w:rFonts w:ascii="Times New Roman" w:hAnsi="Times New Roman" w:cs="Times New Roman"/>
        </w:rPr>
        <w:t>мероприятия (</w:t>
      </w:r>
      <w:r w:rsidR="00244269" w:rsidRPr="00244269">
        <w:rPr>
          <w:rFonts w:ascii="Times New Roman" w:hAnsi="Times New Roman" w:cs="Times New Roman"/>
        </w:rPr>
        <w:t xml:space="preserve">Завоз грунта и его планировка на участке под зданием ФАП, за покупку товара по спецификации, завоз грунта и его планировка </w:t>
      </w:r>
      <w:proofErr w:type="gramStart"/>
      <w:r w:rsidR="00244269" w:rsidRPr="00244269">
        <w:rPr>
          <w:rFonts w:ascii="Times New Roman" w:hAnsi="Times New Roman" w:cs="Times New Roman"/>
        </w:rPr>
        <w:t xml:space="preserve">на </w:t>
      </w:r>
      <w:proofErr w:type="spellStart"/>
      <w:r w:rsidR="00244269" w:rsidRPr="00244269">
        <w:rPr>
          <w:rFonts w:ascii="Times New Roman" w:hAnsi="Times New Roman" w:cs="Times New Roman"/>
        </w:rPr>
        <w:t>зем</w:t>
      </w:r>
      <w:proofErr w:type="spellEnd"/>
      <w:proofErr w:type="gramEnd"/>
      <w:r w:rsidR="00244269" w:rsidRPr="00244269">
        <w:rPr>
          <w:rFonts w:ascii="Times New Roman" w:hAnsi="Times New Roman" w:cs="Times New Roman"/>
        </w:rPr>
        <w:t>. участки под площадки ТКО) –</w:t>
      </w:r>
      <w:r w:rsidR="003B6492" w:rsidRPr="00244269">
        <w:rPr>
          <w:rFonts w:ascii="Times New Roman" w:hAnsi="Times New Roman" w:cs="Times New Roman"/>
        </w:rPr>
        <w:t xml:space="preserve"> </w:t>
      </w:r>
    </w:p>
    <w:p w:rsidR="003B6492" w:rsidRPr="00244269" w:rsidRDefault="00244269" w:rsidP="00304E14">
      <w:pPr>
        <w:spacing w:after="0"/>
        <w:jc w:val="both"/>
        <w:rPr>
          <w:rFonts w:ascii="Times New Roman" w:hAnsi="Times New Roman" w:cs="Times New Roman"/>
        </w:rPr>
      </w:pPr>
      <w:r w:rsidRPr="00244269">
        <w:rPr>
          <w:rFonts w:ascii="Times New Roman" w:hAnsi="Times New Roman" w:cs="Times New Roman"/>
        </w:rPr>
        <w:t>264 340</w:t>
      </w:r>
      <w:r w:rsidR="003B6492" w:rsidRPr="00244269">
        <w:rPr>
          <w:rFonts w:ascii="Times New Roman" w:hAnsi="Times New Roman" w:cs="Times New Roman"/>
        </w:rPr>
        <w:t xml:space="preserve"> руб. </w:t>
      </w:r>
      <w:r w:rsidR="00B75DED" w:rsidRPr="00244269">
        <w:rPr>
          <w:rFonts w:ascii="Times New Roman" w:hAnsi="Times New Roman" w:cs="Times New Roman"/>
        </w:rPr>
        <w:t>00</w:t>
      </w:r>
      <w:r w:rsidR="003B6492" w:rsidRPr="00244269">
        <w:rPr>
          <w:rFonts w:ascii="Times New Roman" w:hAnsi="Times New Roman" w:cs="Times New Roman"/>
        </w:rPr>
        <w:t xml:space="preserve"> коп</w:t>
      </w:r>
      <w:proofErr w:type="gramStart"/>
      <w:r w:rsidR="003B6492" w:rsidRPr="00244269">
        <w:rPr>
          <w:rFonts w:ascii="Times New Roman" w:hAnsi="Times New Roman" w:cs="Times New Roman"/>
        </w:rPr>
        <w:t>.</w:t>
      </w:r>
      <w:r w:rsidR="00D941EF" w:rsidRPr="00244269">
        <w:rPr>
          <w:rFonts w:ascii="Times New Roman" w:hAnsi="Times New Roman" w:cs="Times New Roman"/>
        </w:rPr>
        <w:t>;</w:t>
      </w:r>
      <w:proofErr w:type="gramEnd"/>
    </w:p>
    <w:p w:rsidR="00D941EF" w:rsidRPr="00244269" w:rsidRDefault="00D941EF" w:rsidP="00304E14">
      <w:pPr>
        <w:spacing w:after="0"/>
        <w:jc w:val="both"/>
        <w:rPr>
          <w:rFonts w:ascii="Times New Roman" w:hAnsi="Times New Roman" w:cs="Times New Roman"/>
        </w:rPr>
      </w:pPr>
      <w:r w:rsidRPr="00244269">
        <w:rPr>
          <w:rFonts w:ascii="Times New Roman" w:hAnsi="Times New Roman" w:cs="Times New Roman"/>
        </w:rPr>
        <w:t>-</w:t>
      </w:r>
      <w:r w:rsidRPr="00244269">
        <w:t xml:space="preserve"> </w:t>
      </w:r>
      <w:r w:rsidR="00244269" w:rsidRPr="00244269">
        <w:rPr>
          <w:rFonts w:ascii="Times New Roman" w:hAnsi="Times New Roman" w:cs="Times New Roman"/>
        </w:rPr>
        <w:t xml:space="preserve">Дезинсекция (борьба с клещами) </w:t>
      </w:r>
      <w:r w:rsidRPr="00244269">
        <w:rPr>
          <w:rFonts w:ascii="Times New Roman" w:hAnsi="Times New Roman" w:cs="Times New Roman"/>
        </w:rPr>
        <w:t>-</w:t>
      </w:r>
      <w:r w:rsidR="00244269" w:rsidRPr="00244269">
        <w:rPr>
          <w:rFonts w:ascii="Times New Roman" w:hAnsi="Times New Roman" w:cs="Times New Roman"/>
        </w:rPr>
        <w:t>67 498</w:t>
      </w:r>
      <w:r w:rsidRPr="00244269">
        <w:rPr>
          <w:rFonts w:ascii="Times New Roman" w:hAnsi="Times New Roman" w:cs="Times New Roman"/>
        </w:rPr>
        <w:t xml:space="preserve"> руб. </w:t>
      </w:r>
      <w:r w:rsidR="00244269" w:rsidRPr="00244269">
        <w:rPr>
          <w:rFonts w:ascii="Times New Roman" w:hAnsi="Times New Roman" w:cs="Times New Roman"/>
        </w:rPr>
        <w:t>80</w:t>
      </w:r>
      <w:r w:rsidRPr="00244269">
        <w:rPr>
          <w:rFonts w:ascii="Times New Roman" w:hAnsi="Times New Roman" w:cs="Times New Roman"/>
        </w:rPr>
        <w:t xml:space="preserve"> коп.</w:t>
      </w:r>
    </w:p>
    <w:p w:rsidR="00A53684" w:rsidRPr="00244269" w:rsidRDefault="003B6492" w:rsidP="00304E14">
      <w:pPr>
        <w:spacing w:after="0"/>
        <w:jc w:val="both"/>
        <w:rPr>
          <w:rFonts w:ascii="Times New Roman" w:hAnsi="Times New Roman" w:cs="Times New Roman"/>
        </w:rPr>
      </w:pPr>
      <w:r w:rsidRPr="00244269">
        <w:rPr>
          <w:rFonts w:ascii="Times New Roman" w:hAnsi="Times New Roman" w:cs="Times New Roman"/>
        </w:rPr>
        <w:t>Н</w:t>
      </w:r>
      <w:r w:rsidR="00A53684" w:rsidRPr="00244269">
        <w:rPr>
          <w:rFonts w:ascii="Times New Roman" w:hAnsi="Times New Roman" w:cs="Times New Roman"/>
        </w:rPr>
        <w:t>а уличное освещение  -</w:t>
      </w:r>
      <w:r w:rsidR="00244269" w:rsidRPr="00244269">
        <w:rPr>
          <w:rFonts w:ascii="Times New Roman" w:hAnsi="Times New Roman" w:cs="Times New Roman"/>
        </w:rPr>
        <w:t>91 533</w:t>
      </w:r>
      <w:r w:rsidR="005A0DA3" w:rsidRPr="00244269">
        <w:rPr>
          <w:rFonts w:ascii="Times New Roman" w:hAnsi="Times New Roman" w:cs="Times New Roman"/>
        </w:rPr>
        <w:t xml:space="preserve"> </w:t>
      </w:r>
      <w:r w:rsidR="002D1D4B" w:rsidRPr="00244269">
        <w:rPr>
          <w:rFonts w:ascii="Times New Roman" w:hAnsi="Times New Roman" w:cs="Times New Roman"/>
        </w:rPr>
        <w:t>руб.</w:t>
      </w:r>
      <w:r w:rsidR="00834BE0" w:rsidRPr="00244269">
        <w:rPr>
          <w:rFonts w:ascii="Times New Roman" w:hAnsi="Times New Roman" w:cs="Times New Roman"/>
        </w:rPr>
        <w:t xml:space="preserve"> </w:t>
      </w:r>
      <w:r w:rsidR="00244269" w:rsidRPr="00244269">
        <w:rPr>
          <w:rFonts w:ascii="Times New Roman" w:hAnsi="Times New Roman" w:cs="Times New Roman"/>
        </w:rPr>
        <w:t>85</w:t>
      </w:r>
      <w:r w:rsidR="00A53684" w:rsidRPr="00244269">
        <w:rPr>
          <w:rFonts w:ascii="Times New Roman" w:hAnsi="Times New Roman" w:cs="Times New Roman"/>
        </w:rPr>
        <w:t xml:space="preserve"> коп</w:t>
      </w:r>
      <w:r w:rsidR="002D1D4B" w:rsidRPr="00244269">
        <w:rPr>
          <w:rFonts w:ascii="Times New Roman" w:hAnsi="Times New Roman" w:cs="Times New Roman"/>
        </w:rPr>
        <w:t>.</w:t>
      </w:r>
    </w:p>
    <w:p w:rsidR="00A53684" w:rsidRPr="00CF6BE7" w:rsidRDefault="002030C3" w:rsidP="00304E14">
      <w:pPr>
        <w:spacing w:after="0"/>
        <w:jc w:val="both"/>
        <w:rPr>
          <w:rFonts w:ascii="Times New Roman" w:hAnsi="Times New Roman" w:cs="Times New Roman"/>
        </w:rPr>
      </w:pPr>
      <w:r w:rsidRPr="00CF6BE7">
        <w:rPr>
          <w:rFonts w:ascii="Times New Roman" w:hAnsi="Times New Roman" w:cs="Times New Roman"/>
        </w:rPr>
        <w:t xml:space="preserve">Профилирование улиц и </w:t>
      </w:r>
      <w:proofErr w:type="spellStart"/>
      <w:r w:rsidRPr="00CF6BE7">
        <w:rPr>
          <w:rFonts w:ascii="Times New Roman" w:hAnsi="Times New Roman" w:cs="Times New Roman"/>
        </w:rPr>
        <w:t>грейдирование</w:t>
      </w:r>
      <w:proofErr w:type="spellEnd"/>
      <w:r w:rsidRPr="00CF6BE7">
        <w:rPr>
          <w:rFonts w:ascii="Times New Roman" w:hAnsi="Times New Roman" w:cs="Times New Roman"/>
        </w:rPr>
        <w:t xml:space="preserve"> дорог</w:t>
      </w:r>
      <w:r w:rsidR="00244269" w:rsidRPr="00CF6BE7">
        <w:rPr>
          <w:rFonts w:ascii="Times New Roman" w:hAnsi="Times New Roman" w:cs="Times New Roman"/>
        </w:rPr>
        <w:t>, прочистка водопропускных труб и придорожных канав,</w:t>
      </w:r>
      <w:r w:rsidR="00244269" w:rsidRPr="00CF6BE7">
        <w:t xml:space="preserve"> </w:t>
      </w:r>
      <w:r w:rsidR="00244269" w:rsidRPr="00CF6BE7">
        <w:rPr>
          <w:rFonts w:ascii="Times New Roman" w:hAnsi="Times New Roman" w:cs="Times New Roman"/>
        </w:rPr>
        <w:t xml:space="preserve">покос травы на обочинах дорог общего пользования местного значения </w:t>
      </w:r>
      <w:r w:rsidR="00A53684" w:rsidRPr="00CF6BE7">
        <w:rPr>
          <w:rFonts w:ascii="Times New Roman" w:hAnsi="Times New Roman" w:cs="Times New Roman"/>
        </w:rPr>
        <w:t xml:space="preserve"> – </w:t>
      </w:r>
      <w:r w:rsidR="00244269" w:rsidRPr="00CF6BE7">
        <w:rPr>
          <w:rFonts w:ascii="Times New Roman" w:hAnsi="Times New Roman" w:cs="Times New Roman"/>
        </w:rPr>
        <w:t>259 627</w:t>
      </w:r>
      <w:r w:rsidR="005A0DA3" w:rsidRPr="00CF6BE7">
        <w:rPr>
          <w:rFonts w:ascii="Times New Roman" w:hAnsi="Times New Roman" w:cs="Times New Roman"/>
        </w:rPr>
        <w:t xml:space="preserve"> </w:t>
      </w:r>
      <w:r w:rsidR="002D1D4B" w:rsidRPr="00CF6BE7">
        <w:rPr>
          <w:rFonts w:ascii="Times New Roman" w:hAnsi="Times New Roman" w:cs="Times New Roman"/>
        </w:rPr>
        <w:t>руб.</w:t>
      </w:r>
      <w:r w:rsidR="00834BE0" w:rsidRPr="00CF6BE7">
        <w:rPr>
          <w:rFonts w:ascii="Times New Roman" w:hAnsi="Times New Roman" w:cs="Times New Roman"/>
        </w:rPr>
        <w:t xml:space="preserve"> </w:t>
      </w:r>
      <w:r w:rsidR="00F83F7E" w:rsidRPr="00CF6BE7">
        <w:rPr>
          <w:rFonts w:ascii="Times New Roman" w:hAnsi="Times New Roman" w:cs="Times New Roman"/>
        </w:rPr>
        <w:t>00</w:t>
      </w:r>
      <w:r w:rsidR="002D1D4B" w:rsidRPr="00CF6BE7">
        <w:rPr>
          <w:rFonts w:ascii="Times New Roman" w:hAnsi="Times New Roman" w:cs="Times New Roman"/>
        </w:rPr>
        <w:t xml:space="preserve"> </w:t>
      </w:r>
      <w:r w:rsidR="00A53684" w:rsidRPr="00CF6BE7">
        <w:rPr>
          <w:rFonts w:ascii="Times New Roman" w:hAnsi="Times New Roman" w:cs="Times New Roman"/>
        </w:rPr>
        <w:t>коп</w:t>
      </w:r>
      <w:r w:rsidR="00F83F7E" w:rsidRPr="00CF6BE7">
        <w:rPr>
          <w:rFonts w:ascii="Times New Roman" w:hAnsi="Times New Roman" w:cs="Times New Roman"/>
        </w:rPr>
        <w:t>.</w:t>
      </w:r>
    </w:p>
    <w:p w:rsidR="002030C3" w:rsidRDefault="002030C3" w:rsidP="00304E14">
      <w:pPr>
        <w:spacing w:after="0"/>
        <w:jc w:val="both"/>
        <w:rPr>
          <w:rFonts w:ascii="Times New Roman" w:hAnsi="Times New Roman" w:cs="Times New Roman"/>
        </w:rPr>
      </w:pPr>
      <w:r w:rsidRPr="00CF6BE7">
        <w:rPr>
          <w:rFonts w:ascii="Times New Roman" w:hAnsi="Times New Roman" w:cs="Times New Roman"/>
        </w:rPr>
        <w:t xml:space="preserve">Аренда опор и </w:t>
      </w:r>
      <w:r w:rsidR="00CF6BE7">
        <w:rPr>
          <w:rFonts w:ascii="Times New Roman" w:hAnsi="Times New Roman" w:cs="Times New Roman"/>
        </w:rPr>
        <w:t>ТО светильников</w:t>
      </w:r>
      <w:r w:rsidRPr="00CF6BE7">
        <w:rPr>
          <w:rFonts w:ascii="Times New Roman" w:hAnsi="Times New Roman" w:cs="Times New Roman"/>
        </w:rPr>
        <w:t>-</w:t>
      </w:r>
      <w:r w:rsidR="00244269" w:rsidRPr="00CF6BE7">
        <w:rPr>
          <w:rFonts w:ascii="Times New Roman" w:hAnsi="Times New Roman" w:cs="Times New Roman"/>
        </w:rPr>
        <w:t>61 227</w:t>
      </w:r>
      <w:r w:rsidRPr="00CF6BE7">
        <w:rPr>
          <w:rFonts w:ascii="Times New Roman" w:hAnsi="Times New Roman" w:cs="Times New Roman"/>
        </w:rPr>
        <w:t xml:space="preserve"> руб. 1</w:t>
      </w:r>
      <w:r w:rsidR="00244269" w:rsidRPr="00CF6BE7">
        <w:rPr>
          <w:rFonts w:ascii="Times New Roman" w:hAnsi="Times New Roman" w:cs="Times New Roman"/>
        </w:rPr>
        <w:t>2</w:t>
      </w:r>
      <w:r w:rsidRPr="00CF6BE7">
        <w:rPr>
          <w:rFonts w:ascii="Times New Roman" w:hAnsi="Times New Roman" w:cs="Times New Roman"/>
        </w:rPr>
        <w:t xml:space="preserve"> коп.</w:t>
      </w:r>
    </w:p>
    <w:p w:rsidR="00244269" w:rsidRPr="00ED2322" w:rsidRDefault="00244269" w:rsidP="00304E14">
      <w:pPr>
        <w:spacing w:after="0"/>
        <w:jc w:val="both"/>
        <w:rPr>
          <w:rFonts w:ascii="Times New Roman" w:hAnsi="Times New Roman" w:cs="Times New Roman"/>
        </w:rPr>
      </w:pPr>
      <w:r w:rsidRPr="00244269">
        <w:rPr>
          <w:rFonts w:ascii="Times New Roman" w:hAnsi="Times New Roman" w:cs="Times New Roman"/>
        </w:rPr>
        <w:t xml:space="preserve">Покупка товара </w:t>
      </w:r>
      <w:r w:rsidR="00CF6BE7">
        <w:rPr>
          <w:rFonts w:ascii="Times New Roman" w:hAnsi="Times New Roman" w:cs="Times New Roman"/>
        </w:rPr>
        <w:t>по спецификации</w:t>
      </w:r>
      <w:r>
        <w:rPr>
          <w:rFonts w:ascii="Times New Roman" w:hAnsi="Times New Roman" w:cs="Times New Roman"/>
        </w:rPr>
        <w:t>-23 490 руб. 00 коп.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D941EF">
        <w:rPr>
          <w:rFonts w:ascii="Times New Roman" w:hAnsi="Times New Roman" w:cs="Times New Roman"/>
        </w:rPr>
        <w:t xml:space="preserve">        Именно совместное решение всех вопросов делает работу  органов  местного самоуправления эффективной и полноценной. Благоустройство террито</w:t>
      </w:r>
      <w:r w:rsidRPr="00A53684">
        <w:rPr>
          <w:rFonts w:ascii="Times New Roman" w:hAnsi="Times New Roman" w:cs="Times New Roman"/>
        </w:rPr>
        <w:t xml:space="preserve">рий является  неотъемлемой частью данного процесса. Мы же  </w:t>
      </w:r>
      <w:proofErr w:type="gramStart"/>
      <w:r w:rsidRPr="00A53684">
        <w:rPr>
          <w:rFonts w:ascii="Times New Roman" w:hAnsi="Times New Roman" w:cs="Times New Roman"/>
        </w:rPr>
        <w:t>видим</w:t>
      </w:r>
      <w:proofErr w:type="gramEnd"/>
      <w:r w:rsidRPr="00A53684">
        <w:rPr>
          <w:rFonts w:ascii="Times New Roman" w:hAnsi="Times New Roman" w:cs="Times New Roman"/>
        </w:rPr>
        <w:t xml:space="preserve">  какие   у нас разные дома, строения, улицы, и все  это в большей степени зависит  от самих граждан.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Поэтому, кто работает, принимает активное  участие, тот должен быть замечен и отмечен.  И с другой  стороны, реагировать на нарушения, применять акты муниципального контроля к тем, кто не желает создавать хорошие   условия благоустройства и наводить порядок.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1.Проведение общепоселковых субботников, оповещение населения  и организация   по средствам  писем, объявлений о необходимости  проводить уборку в </w:t>
      </w:r>
      <w:proofErr w:type="spellStart"/>
      <w:r w:rsidRPr="00A53684">
        <w:rPr>
          <w:rFonts w:ascii="Times New Roman" w:hAnsi="Times New Roman" w:cs="Times New Roman"/>
        </w:rPr>
        <w:t>весенне</w:t>
      </w:r>
      <w:proofErr w:type="spellEnd"/>
      <w:r w:rsidRPr="00A53684">
        <w:rPr>
          <w:rFonts w:ascii="Times New Roman" w:hAnsi="Times New Roman" w:cs="Times New Roman"/>
        </w:rPr>
        <w:t xml:space="preserve"> </w:t>
      </w:r>
      <w:proofErr w:type="gramStart"/>
      <w:r w:rsidRPr="00A53684">
        <w:rPr>
          <w:rFonts w:ascii="Times New Roman" w:hAnsi="Times New Roman" w:cs="Times New Roman"/>
        </w:rPr>
        <w:t>-л</w:t>
      </w:r>
      <w:proofErr w:type="gramEnd"/>
      <w:r w:rsidRPr="00A53684">
        <w:rPr>
          <w:rFonts w:ascii="Times New Roman" w:hAnsi="Times New Roman" w:cs="Times New Roman"/>
        </w:rPr>
        <w:t>етний период.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2.Любой  бизнес – малый, средний, крутой все больше ориентирован.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Благоустройство</w:t>
      </w:r>
      <w:proofErr w:type="gramStart"/>
      <w:r w:rsidRPr="00A53684">
        <w:rPr>
          <w:rFonts w:ascii="Times New Roman" w:hAnsi="Times New Roman" w:cs="Times New Roman"/>
        </w:rPr>
        <w:t xml:space="preserve"> ,</w:t>
      </w:r>
      <w:proofErr w:type="gramEnd"/>
      <w:r w:rsidRPr="00A53684">
        <w:rPr>
          <w:rFonts w:ascii="Times New Roman" w:hAnsi="Times New Roman" w:cs="Times New Roman"/>
        </w:rPr>
        <w:t xml:space="preserve"> это как раз тот вопрос ,где предприниматели могут и  принимают активное участие. Мы ориентируем каждое учреждение привести в порядок свою прилегающую территорию, забор, фасады, освещение, это  хорошие инвестиции в благоустройство.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Однако не все наши торговые предприятия желают наводить порядок даже на своей территории, так дальше  продолжаться не должно.</w:t>
      </w:r>
    </w:p>
    <w:p w:rsidR="00A53684" w:rsidRPr="00A53684" w:rsidRDefault="00501C09" w:rsidP="00A536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2024</w:t>
      </w:r>
      <w:r w:rsidR="00A53684" w:rsidRPr="00A53684">
        <w:rPr>
          <w:rFonts w:ascii="Times New Roman" w:hAnsi="Times New Roman" w:cs="Times New Roman"/>
        </w:rPr>
        <w:t xml:space="preserve"> году администрацией, участковым полиции проводи</w:t>
      </w:r>
      <w:r w:rsidR="00A11B10">
        <w:rPr>
          <w:rFonts w:ascii="Times New Roman" w:hAnsi="Times New Roman" w:cs="Times New Roman"/>
        </w:rPr>
        <w:t xml:space="preserve">лась работа </w:t>
      </w:r>
      <w:r>
        <w:rPr>
          <w:rFonts w:ascii="Times New Roman" w:hAnsi="Times New Roman" w:cs="Times New Roman"/>
        </w:rPr>
        <w:t xml:space="preserve"> с владельцами о </w:t>
      </w:r>
      <w:r w:rsidR="00A11B10">
        <w:rPr>
          <w:rFonts w:ascii="Times New Roman" w:hAnsi="Times New Roman" w:cs="Times New Roman"/>
        </w:rPr>
        <w:t xml:space="preserve"> </w:t>
      </w:r>
      <w:r w:rsidR="00A53684" w:rsidRPr="00A53684">
        <w:rPr>
          <w:rFonts w:ascii="Times New Roman" w:hAnsi="Times New Roman" w:cs="Times New Roman"/>
        </w:rPr>
        <w:t>правила</w:t>
      </w:r>
      <w:r>
        <w:rPr>
          <w:rFonts w:ascii="Times New Roman" w:hAnsi="Times New Roman" w:cs="Times New Roman"/>
        </w:rPr>
        <w:t>х</w:t>
      </w:r>
      <w:r w:rsidR="00A53684" w:rsidRPr="00A53684">
        <w:rPr>
          <w:rFonts w:ascii="Times New Roman" w:hAnsi="Times New Roman" w:cs="Times New Roman"/>
        </w:rPr>
        <w:t xml:space="preserve"> содержания  домашних собак, выпуская  их на улицу и причиняя неудобства другим жителям села.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Заботу о чистоте   и благоустройстве своих населенных пунктов должны  проявлять сами жители, необходимо более  активно принимать участие в благоустройстве и озеленении придорожных территорий, проводимых субботниках по санитарной очистке  и благоустройству  мест общего пользования.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 В уборке территории привлекались люди, направленные  на общественные работы, нанимали  людей на средства администрации для выкашивания  травы</w:t>
      </w:r>
      <w:proofErr w:type="gramStart"/>
      <w:r w:rsidRPr="00A53684">
        <w:rPr>
          <w:rFonts w:ascii="Times New Roman" w:hAnsi="Times New Roman" w:cs="Times New Roman"/>
        </w:rPr>
        <w:t>.</w:t>
      </w:r>
      <w:proofErr w:type="gramEnd"/>
      <w:r w:rsidRPr="00A53684">
        <w:rPr>
          <w:rFonts w:ascii="Times New Roman" w:hAnsi="Times New Roman" w:cs="Times New Roman"/>
        </w:rPr>
        <w:t xml:space="preserve"> (</w:t>
      </w:r>
      <w:proofErr w:type="gramStart"/>
      <w:r w:rsidRPr="00A53684">
        <w:rPr>
          <w:rFonts w:ascii="Times New Roman" w:hAnsi="Times New Roman" w:cs="Times New Roman"/>
        </w:rPr>
        <w:t>п</w:t>
      </w:r>
      <w:proofErr w:type="gramEnd"/>
      <w:r w:rsidRPr="00A53684">
        <w:rPr>
          <w:rFonts w:ascii="Times New Roman" w:hAnsi="Times New Roman" w:cs="Times New Roman"/>
        </w:rPr>
        <w:t xml:space="preserve">риводили в порядок обочины дорог). </w:t>
      </w:r>
    </w:p>
    <w:p w:rsidR="00A53684" w:rsidRPr="00A53684" w:rsidRDefault="002B1B17" w:rsidP="00A536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Администрация  сельсовета – 2 </w:t>
      </w:r>
      <w:r w:rsidR="00A53684" w:rsidRPr="00A53684">
        <w:rPr>
          <w:rFonts w:ascii="Times New Roman" w:hAnsi="Times New Roman" w:cs="Times New Roman"/>
        </w:rPr>
        <w:t xml:space="preserve"> должности муниципальной службы.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Числен</w:t>
      </w:r>
      <w:r w:rsidR="002B1B17">
        <w:rPr>
          <w:rFonts w:ascii="Times New Roman" w:hAnsi="Times New Roman" w:cs="Times New Roman"/>
        </w:rPr>
        <w:t>ность муниципальных служащих  -2</w:t>
      </w:r>
      <w:r w:rsidRPr="00A53684">
        <w:rPr>
          <w:rFonts w:ascii="Times New Roman" w:hAnsi="Times New Roman" w:cs="Times New Roman"/>
        </w:rPr>
        <w:t xml:space="preserve"> человека.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Специалистами администрации осуществляется  прием граждан. </w:t>
      </w:r>
      <w:r w:rsidR="00C031FE">
        <w:rPr>
          <w:rFonts w:ascii="Times New Roman" w:hAnsi="Times New Roman" w:cs="Times New Roman"/>
        </w:rPr>
        <w:t>В администрацию поступило</w:t>
      </w:r>
      <w:r w:rsidRPr="00A53684">
        <w:rPr>
          <w:rFonts w:ascii="Times New Roman" w:hAnsi="Times New Roman" w:cs="Times New Roman"/>
        </w:rPr>
        <w:t xml:space="preserve"> </w:t>
      </w:r>
      <w:r w:rsidR="00A11B10">
        <w:rPr>
          <w:rFonts w:ascii="Times New Roman" w:hAnsi="Times New Roman" w:cs="Times New Roman"/>
          <w:b/>
        </w:rPr>
        <w:t>1</w:t>
      </w:r>
      <w:r w:rsidR="00D8549E">
        <w:rPr>
          <w:rFonts w:ascii="Times New Roman" w:hAnsi="Times New Roman" w:cs="Times New Roman"/>
          <w:b/>
        </w:rPr>
        <w:t xml:space="preserve"> </w:t>
      </w:r>
      <w:r w:rsidR="00A11B10">
        <w:rPr>
          <w:rFonts w:ascii="Times New Roman" w:hAnsi="Times New Roman" w:cs="Times New Roman"/>
        </w:rPr>
        <w:t>письменное обращение, которое было  рассмотрено</w:t>
      </w:r>
      <w:r w:rsidRPr="00A53684">
        <w:rPr>
          <w:rFonts w:ascii="Times New Roman" w:hAnsi="Times New Roman" w:cs="Times New Roman"/>
        </w:rPr>
        <w:t xml:space="preserve">   и даны  соответствующие ответы.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1.Выдача справок  и документов на основании данных  из </w:t>
      </w:r>
      <w:proofErr w:type="spellStart"/>
      <w:r w:rsidRPr="00A53684">
        <w:rPr>
          <w:rFonts w:ascii="Times New Roman" w:hAnsi="Times New Roman" w:cs="Times New Roman"/>
        </w:rPr>
        <w:t>похозяйственных</w:t>
      </w:r>
      <w:proofErr w:type="spellEnd"/>
      <w:r w:rsidRPr="00A53684">
        <w:rPr>
          <w:rFonts w:ascii="Times New Roman" w:hAnsi="Times New Roman" w:cs="Times New Roman"/>
        </w:rPr>
        <w:t xml:space="preserve"> книг  за отчетный период выдано – </w:t>
      </w:r>
      <w:r w:rsidR="00501C09">
        <w:rPr>
          <w:rFonts w:ascii="Times New Roman" w:hAnsi="Times New Roman" w:cs="Times New Roman"/>
          <w:b/>
        </w:rPr>
        <w:t>140</w:t>
      </w:r>
      <w:r w:rsidRPr="00756705">
        <w:rPr>
          <w:rFonts w:ascii="Times New Roman" w:hAnsi="Times New Roman" w:cs="Times New Roman"/>
          <w:b/>
        </w:rPr>
        <w:t>;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2. Выдано выписок  из </w:t>
      </w:r>
      <w:proofErr w:type="spellStart"/>
      <w:r w:rsidRPr="00A53684">
        <w:rPr>
          <w:rFonts w:ascii="Times New Roman" w:hAnsi="Times New Roman" w:cs="Times New Roman"/>
        </w:rPr>
        <w:t>похозяйственных</w:t>
      </w:r>
      <w:proofErr w:type="spellEnd"/>
      <w:r w:rsidRPr="00A53684">
        <w:rPr>
          <w:rFonts w:ascii="Times New Roman" w:hAnsi="Times New Roman" w:cs="Times New Roman"/>
        </w:rPr>
        <w:t xml:space="preserve"> книг-</w:t>
      </w:r>
      <w:r w:rsidR="00501C09">
        <w:rPr>
          <w:rFonts w:ascii="Times New Roman" w:hAnsi="Times New Roman" w:cs="Times New Roman"/>
          <w:b/>
        </w:rPr>
        <w:t>0</w:t>
      </w:r>
      <w:r w:rsidRPr="00A53684">
        <w:rPr>
          <w:rFonts w:ascii="Times New Roman" w:hAnsi="Times New Roman" w:cs="Times New Roman"/>
        </w:rPr>
        <w:t>;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3.Осуществляется информационное сопровождение деятельности Администрации. Поддержка и информационное обновление сайта  </w:t>
      </w:r>
      <w:proofErr w:type="gramStart"/>
      <w:r w:rsidRPr="00A53684">
        <w:rPr>
          <w:rFonts w:ascii="Times New Roman" w:hAnsi="Times New Roman" w:cs="Times New Roman"/>
        </w:rPr>
        <w:t>в</w:t>
      </w:r>
      <w:proofErr w:type="gramEnd"/>
      <w:r w:rsidRPr="00A53684">
        <w:rPr>
          <w:rFonts w:ascii="Times New Roman" w:hAnsi="Times New Roman" w:cs="Times New Roman"/>
        </w:rPr>
        <w:t xml:space="preserve"> </w:t>
      </w:r>
      <w:proofErr w:type="gramStart"/>
      <w:r w:rsidRPr="00A53684">
        <w:rPr>
          <w:rFonts w:ascii="Times New Roman" w:hAnsi="Times New Roman" w:cs="Times New Roman"/>
        </w:rPr>
        <w:t>сельского</w:t>
      </w:r>
      <w:proofErr w:type="gramEnd"/>
      <w:r w:rsidRPr="00A53684">
        <w:rPr>
          <w:rFonts w:ascii="Times New Roman" w:hAnsi="Times New Roman" w:cs="Times New Roman"/>
        </w:rPr>
        <w:t xml:space="preserve"> поселения  в сети Интернет.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4. По основным вопросам деятельности издано Постановлений  администрации -</w:t>
      </w:r>
      <w:r w:rsidR="00501C09">
        <w:rPr>
          <w:rFonts w:ascii="Times New Roman" w:hAnsi="Times New Roman" w:cs="Times New Roman"/>
          <w:b/>
        </w:rPr>
        <w:t>102</w:t>
      </w:r>
      <w:r w:rsidRPr="00A53684">
        <w:rPr>
          <w:rFonts w:ascii="Times New Roman" w:hAnsi="Times New Roman" w:cs="Times New Roman"/>
        </w:rPr>
        <w:t xml:space="preserve"> , распоряжений -</w:t>
      </w:r>
      <w:r w:rsidR="00501C09">
        <w:rPr>
          <w:rFonts w:ascii="Times New Roman" w:hAnsi="Times New Roman" w:cs="Times New Roman"/>
          <w:b/>
        </w:rPr>
        <w:t>58</w:t>
      </w:r>
      <w:r w:rsidRPr="00A53684">
        <w:rPr>
          <w:rFonts w:ascii="Times New Roman" w:hAnsi="Times New Roman" w:cs="Times New Roman"/>
        </w:rPr>
        <w:t xml:space="preserve">, принято  решений  законодательным  органом- </w:t>
      </w:r>
      <w:r w:rsidR="00501C09">
        <w:rPr>
          <w:rFonts w:ascii="Times New Roman" w:hAnsi="Times New Roman" w:cs="Times New Roman"/>
          <w:b/>
        </w:rPr>
        <w:t>3</w:t>
      </w:r>
      <w:r w:rsidR="002F3129">
        <w:rPr>
          <w:rFonts w:ascii="Times New Roman" w:hAnsi="Times New Roman" w:cs="Times New Roman"/>
          <w:b/>
        </w:rPr>
        <w:t>1</w:t>
      </w:r>
      <w:r w:rsidRPr="00A53684">
        <w:rPr>
          <w:rFonts w:ascii="Times New Roman" w:hAnsi="Times New Roman" w:cs="Times New Roman"/>
        </w:rPr>
        <w:t>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DE7D9E">
        <w:rPr>
          <w:rFonts w:ascii="Times New Roman" w:hAnsi="Times New Roman" w:cs="Times New Roman"/>
        </w:rPr>
        <w:t xml:space="preserve">     5.</w:t>
      </w:r>
      <w:r w:rsidRPr="00A53684">
        <w:rPr>
          <w:rFonts w:ascii="Times New Roman" w:hAnsi="Times New Roman" w:cs="Times New Roman"/>
        </w:rPr>
        <w:t>Администрация  ведет учет всех землевладений  и землепользований граждан.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Продолжается работа по постановке на  учет нуждающихся в улучшении жилищных условий. На учете на улучшение жилищных условий в администрации на сегодняшний день состоит  </w:t>
      </w:r>
      <w:r w:rsidR="00501C09">
        <w:rPr>
          <w:rFonts w:ascii="Times New Roman" w:hAnsi="Times New Roman" w:cs="Times New Roman"/>
          <w:b/>
        </w:rPr>
        <w:t xml:space="preserve">9 </w:t>
      </w:r>
      <w:r w:rsidR="004207BA">
        <w:rPr>
          <w:rFonts w:ascii="Times New Roman" w:hAnsi="Times New Roman" w:cs="Times New Roman"/>
        </w:rPr>
        <w:t>человек</w:t>
      </w:r>
      <w:r w:rsidRPr="00A53684">
        <w:rPr>
          <w:rFonts w:ascii="Times New Roman" w:hAnsi="Times New Roman" w:cs="Times New Roman"/>
        </w:rPr>
        <w:t xml:space="preserve">, </w:t>
      </w:r>
      <w:r w:rsidRPr="0042464C">
        <w:rPr>
          <w:rFonts w:ascii="Times New Roman" w:hAnsi="Times New Roman" w:cs="Times New Roman"/>
        </w:rPr>
        <w:t>признаны нуждающимися  и поставлены на  учет</w:t>
      </w:r>
      <w:r w:rsidR="00501C09">
        <w:rPr>
          <w:rFonts w:ascii="Times New Roman" w:hAnsi="Times New Roman" w:cs="Times New Roman"/>
        </w:rPr>
        <w:t xml:space="preserve"> в 2024</w:t>
      </w:r>
      <w:r w:rsidR="001C68D8">
        <w:rPr>
          <w:rFonts w:ascii="Times New Roman" w:hAnsi="Times New Roman" w:cs="Times New Roman"/>
        </w:rPr>
        <w:t>-</w:t>
      </w:r>
      <w:r w:rsidRPr="0042464C">
        <w:rPr>
          <w:rFonts w:ascii="Times New Roman" w:hAnsi="Times New Roman" w:cs="Times New Roman"/>
        </w:rPr>
        <w:t xml:space="preserve"> </w:t>
      </w:r>
      <w:r w:rsidR="00916BC7">
        <w:rPr>
          <w:rFonts w:ascii="Times New Roman" w:hAnsi="Times New Roman" w:cs="Times New Roman"/>
          <w:b/>
        </w:rPr>
        <w:t>1</w:t>
      </w:r>
      <w:r w:rsidRPr="0042464C">
        <w:rPr>
          <w:rFonts w:ascii="Times New Roman" w:hAnsi="Times New Roman" w:cs="Times New Roman"/>
          <w:b/>
        </w:rPr>
        <w:t xml:space="preserve"> </w:t>
      </w:r>
      <w:r w:rsidR="001C68D8">
        <w:rPr>
          <w:rFonts w:ascii="Times New Roman" w:hAnsi="Times New Roman" w:cs="Times New Roman"/>
        </w:rPr>
        <w:t>человек</w:t>
      </w:r>
      <w:r w:rsidR="00916BC7">
        <w:rPr>
          <w:rFonts w:ascii="Times New Roman" w:hAnsi="Times New Roman" w:cs="Times New Roman"/>
        </w:rPr>
        <w:t xml:space="preserve">, </w:t>
      </w:r>
      <w:r w:rsidR="00916BC7" w:rsidRPr="00A53684">
        <w:rPr>
          <w:rFonts w:ascii="Times New Roman" w:hAnsi="Times New Roman" w:cs="Times New Roman"/>
        </w:rPr>
        <w:t xml:space="preserve">сняты  с </w:t>
      </w:r>
      <w:r w:rsidR="00916BC7" w:rsidRPr="0042464C">
        <w:rPr>
          <w:rFonts w:ascii="Times New Roman" w:hAnsi="Times New Roman" w:cs="Times New Roman"/>
        </w:rPr>
        <w:t>учета</w:t>
      </w:r>
      <w:r w:rsidR="00916BC7">
        <w:rPr>
          <w:rFonts w:ascii="Times New Roman" w:hAnsi="Times New Roman" w:cs="Times New Roman"/>
        </w:rPr>
        <w:t xml:space="preserve"> в 2024</w:t>
      </w:r>
      <w:r w:rsidR="00916BC7" w:rsidRPr="0042464C">
        <w:rPr>
          <w:rFonts w:ascii="Times New Roman" w:hAnsi="Times New Roman" w:cs="Times New Roman"/>
        </w:rPr>
        <w:t xml:space="preserve"> -</w:t>
      </w:r>
      <w:r w:rsidR="00916BC7">
        <w:rPr>
          <w:rFonts w:ascii="Times New Roman" w:hAnsi="Times New Roman" w:cs="Times New Roman"/>
          <w:b/>
        </w:rPr>
        <w:t>2</w:t>
      </w:r>
      <w:r w:rsidR="00916BC7" w:rsidRPr="0042464C">
        <w:rPr>
          <w:rFonts w:ascii="Times New Roman" w:hAnsi="Times New Roman" w:cs="Times New Roman"/>
          <w:b/>
        </w:rPr>
        <w:t xml:space="preserve"> </w:t>
      </w:r>
      <w:r w:rsidR="00916BC7" w:rsidRPr="0042464C">
        <w:rPr>
          <w:rFonts w:ascii="Times New Roman" w:hAnsi="Times New Roman" w:cs="Times New Roman"/>
        </w:rPr>
        <w:t>человек</w:t>
      </w:r>
      <w:r w:rsidR="00916BC7">
        <w:rPr>
          <w:rFonts w:ascii="Times New Roman" w:hAnsi="Times New Roman" w:cs="Times New Roman"/>
        </w:rPr>
        <w:t>а</w:t>
      </w:r>
      <w:r w:rsidR="00916BC7" w:rsidRPr="0042464C">
        <w:rPr>
          <w:rFonts w:ascii="Times New Roman" w:hAnsi="Times New Roman" w:cs="Times New Roman"/>
        </w:rPr>
        <w:t>,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 Администрация  взаимодействовала </w:t>
      </w:r>
      <w:proofErr w:type="gramStart"/>
      <w:r w:rsidRPr="00A53684">
        <w:rPr>
          <w:rFonts w:ascii="Times New Roman" w:hAnsi="Times New Roman" w:cs="Times New Roman"/>
        </w:rPr>
        <w:t>с</w:t>
      </w:r>
      <w:proofErr w:type="gramEnd"/>
      <w:r w:rsidRPr="00A53684">
        <w:rPr>
          <w:rFonts w:ascii="Times New Roman" w:hAnsi="Times New Roman" w:cs="Times New Roman"/>
        </w:rPr>
        <w:t xml:space="preserve"> 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-отделом  социальной  защиты населения (помощь при  оформлении материальной помощи малоимущим гражданам, обращения  по вопросам социального характера). 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Предоставляются  сведения в отделение налоговой службы.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Предоставляются  сведения  в систему « ГАСС выборы».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В соответствии с действующим  законодательством о нотариате  с ФЗ №131 Администрацией МО осуществляются нотариальные действия</w:t>
      </w:r>
      <w:proofErr w:type="gramStart"/>
      <w:r w:rsidRPr="00A53684">
        <w:rPr>
          <w:rFonts w:ascii="Times New Roman" w:hAnsi="Times New Roman" w:cs="Times New Roman"/>
        </w:rPr>
        <w:t xml:space="preserve"> :</w:t>
      </w:r>
      <w:proofErr w:type="gramEnd"/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-заверка  подлинности подписи и копии документов, составление  и  выдача доверенностей.</w:t>
      </w:r>
    </w:p>
    <w:p w:rsidR="00A53684" w:rsidRPr="00A53684" w:rsidRDefault="00D8549E" w:rsidP="00A536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Так </w:t>
      </w:r>
      <w:r w:rsidR="001C68D8">
        <w:rPr>
          <w:rFonts w:ascii="Times New Roman" w:hAnsi="Times New Roman" w:cs="Times New Roman"/>
        </w:rPr>
        <w:t>в</w:t>
      </w:r>
      <w:r w:rsidR="00501C09">
        <w:rPr>
          <w:rFonts w:ascii="Times New Roman" w:hAnsi="Times New Roman" w:cs="Times New Roman"/>
        </w:rPr>
        <w:t xml:space="preserve">  2024</w:t>
      </w:r>
      <w:r w:rsidR="007418E5">
        <w:rPr>
          <w:rFonts w:ascii="Times New Roman" w:hAnsi="Times New Roman" w:cs="Times New Roman"/>
        </w:rPr>
        <w:t xml:space="preserve"> </w:t>
      </w:r>
      <w:proofErr w:type="gramStart"/>
      <w:r w:rsidR="00A53684" w:rsidRPr="00A53684">
        <w:rPr>
          <w:rFonts w:ascii="Times New Roman" w:hAnsi="Times New Roman" w:cs="Times New Roman"/>
        </w:rPr>
        <w:t xml:space="preserve">г было </w:t>
      </w:r>
      <w:r w:rsidR="001C68D8">
        <w:rPr>
          <w:rFonts w:ascii="Times New Roman" w:hAnsi="Times New Roman" w:cs="Times New Roman"/>
        </w:rPr>
        <w:t>выдано</w:t>
      </w:r>
      <w:r w:rsidR="00501C09">
        <w:rPr>
          <w:rFonts w:ascii="Times New Roman" w:hAnsi="Times New Roman" w:cs="Times New Roman"/>
        </w:rPr>
        <w:t>11</w:t>
      </w:r>
      <w:r w:rsidR="001C68D8">
        <w:rPr>
          <w:rFonts w:ascii="Times New Roman" w:hAnsi="Times New Roman" w:cs="Times New Roman"/>
          <w:b/>
        </w:rPr>
        <w:t xml:space="preserve"> </w:t>
      </w:r>
      <w:r w:rsidR="001C68D8" w:rsidRPr="001C68D8">
        <w:rPr>
          <w:rFonts w:ascii="Times New Roman" w:hAnsi="Times New Roman" w:cs="Times New Roman"/>
        </w:rPr>
        <w:t>доверенностей</w:t>
      </w:r>
      <w:r w:rsidR="00A53684" w:rsidRPr="00A53684">
        <w:rPr>
          <w:rFonts w:ascii="Times New Roman" w:hAnsi="Times New Roman" w:cs="Times New Roman"/>
        </w:rPr>
        <w:t xml:space="preserve"> </w:t>
      </w:r>
      <w:r w:rsidR="001C68D8">
        <w:rPr>
          <w:rFonts w:ascii="Times New Roman" w:hAnsi="Times New Roman" w:cs="Times New Roman"/>
        </w:rPr>
        <w:t>о</w:t>
      </w:r>
      <w:r w:rsidR="00007D9C">
        <w:rPr>
          <w:rFonts w:ascii="Times New Roman" w:hAnsi="Times New Roman" w:cs="Times New Roman"/>
        </w:rPr>
        <w:t>сновной объем составили</w:t>
      </w:r>
      <w:proofErr w:type="gramEnd"/>
      <w:r w:rsidR="00007D9C">
        <w:rPr>
          <w:rFonts w:ascii="Times New Roman" w:hAnsi="Times New Roman" w:cs="Times New Roman"/>
        </w:rPr>
        <w:t xml:space="preserve"> </w:t>
      </w:r>
      <w:r w:rsidR="00A53684" w:rsidRPr="00A53684">
        <w:rPr>
          <w:rFonts w:ascii="Times New Roman" w:hAnsi="Times New Roman" w:cs="Times New Roman"/>
        </w:rPr>
        <w:t xml:space="preserve">доверенности на  </w:t>
      </w:r>
      <w:r w:rsidR="002B1B17">
        <w:rPr>
          <w:rFonts w:ascii="Times New Roman" w:hAnsi="Times New Roman" w:cs="Times New Roman"/>
        </w:rPr>
        <w:t>вступление в наследство</w:t>
      </w:r>
      <w:r w:rsidR="00A53684" w:rsidRPr="00A53684">
        <w:rPr>
          <w:rFonts w:ascii="Times New Roman" w:hAnsi="Times New Roman" w:cs="Times New Roman"/>
        </w:rPr>
        <w:t>,</w:t>
      </w:r>
      <w:r w:rsidR="001C68D8">
        <w:rPr>
          <w:rFonts w:ascii="Times New Roman" w:hAnsi="Times New Roman" w:cs="Times New Roman"/>
        </w:rPr>
        <w:t xml:space="preserve"> на получение пенсии.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Администрацией  ведется исполнение  отдельных государственных полномочий в части ведения воинского учета. </w:t>
      </w:r>
    </w:p>
    <w:p w:rsidR="00A53684" w:rsidRPr="005A0DA3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Учет граждан</w:t>
      </w:r>
      <w:proofErr w:type="gramStart"/>
      <w:r w:rsidRPr="00A53684">
        <w:rPr>
          <w:rFonts w:ascii="Times New Roman" w:hAnsi="Times New Roman" w:cs="Times New Roman"/>
        </w:rPr>
        <w:t xml:space="preserve"> ,</w:t>
      </w:r>
      <w:proofErr w:type="gramEnd"/>
      <w:r w:rsidRPr="00A53684">
        <w:rPr>
          <w:rFonts w:ascii="Times New Roman" w:hAnsi="Times New Roman" w:cs="Times New Roman"/>
        </w:rPr>
        <w:t xml:space="preserve"> пребывающих в запасе и граждан, подлежащих призыву на военную службу в ВС  РФ  в Администрации организован и ведется в соответствии с требованиями закона РФ « О </w:t>
      </w:r>
      <w:r w:rsidRPr="005A0DA3">
        <w:rPr>
          <w:rFonts w:ascii="Times New Roman" w:hAnsi="Times New Roman" w:cs="Times New Roman"/>
        </w:rPr>
        <w:t>воинской  обязанности и  военной  службе», Положением о воинском  учете, инструкцией.</w:t>
      </w:r>
    </w:p>
    <w:p w:rsidR="00A53684" w:rsidRPr="005A0DA3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5A0DA3">
        <w:rPr>
          <w:rFonts w:ascii="Times New Roman" w:hAnsi="Times New Roman" w:cs="Times New Roman"/>
        </w:rPr>
        <w:t xml:space="preserve">       На воинском  учете  </w:t>
      </w:r>
      <w:r w:rsidR="004F533A">
        <w:rPr>
          <w:rFonts w:ascii="Times New Roman" w:hAnsi="Times New Roman" w:cs="Times New Roman"/>
        </w:rPr>
        <w:t xml:space="preserve">состоит  </w:t>
      </w:r>
      <w:r w:rsidR="004F533A">
        <w:rPr>
          <w:rFonts w:ascii="Times New Roman" w:hAnsi="Times New Roman" w:cs="Times New Roman"/>
          <w:b/>
        </w:rPr>
        <w:t>91</w:t>
      </w:r>
      <w:r w:rsidRPr="005A0DA3">
        <w:rPr>
          <w:rFonts w:ascii="Times New Roman" w:hAnsi="Times New Roman" w:cs="Times New Roman"/>
        </w:rPr>
        <w:t xml:space="preserve"> человек,  в том числе:</w:t>
      </w:r>
    </w:p>
    <w:p w:rsidR="00A53684" w:rsidRPr="005A0DA3" w:rsidRDefault="00A53684" w:rsidP="00A53684">
      <w:pPr>
        <w:spacing w:after="0"/>
        <w:jc w:val="both"/>
        <w:rPr>
          <w:rFonts w:ascii="Times New Roman" w:hAnsi="Times New Roman" w:cs="Times New Roman"/>
          <w:b/>
        </w:rPr>
      </w:pPr>
      <w:r w:rsidRPr="005A0DA3">
        <w:rPr>
          <w:rFonts w:ascii="Times New Roman" w:hAnsi="Times New Roman" w:cs="Times New Roman"/>
        </w:rPr>
        <w:t xml:space="preserve">      -офицеры </w:t>
      </w:r>
      <w:r w:rsidR="00DE7D9E">
        <w:rPr>
          <w:rFonts w:ascii="Times New Roman" w:hAnsi="Times New Roman" w:cs="Times New Roman"/>
          <w:b/>
        </w:rPr>
        <w:t xml:space="preserve">–  </w:t>
      </w:r>
      <w:r w:rsidR="00DE7D9E" w:rsidRPr="008D52A2">
        <w:rPr>
          <w:rFonts w:ascii="Times New Roman" w:hAnsi="Times New Roman" w:cs="Times New Roman"/>
          <w:b/>
        </w:rPr>
        <w:t>3</w:t>
      </w:r>
    </w:p>
    <w:p w:rsidR="00A53684" w:rsidRPr="005A0DA3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5A0DA3">
        <w:rPr>
          <w:rFonts w:ascii="Times New Roman" w:hAnsi="Times New Roman" w:cs="Times New Roman"/>
        </w:rPr>
        <w:t xml:space="preserve">      -призывники</w:t>
      </w:r>
      <w:r w:rsidR="008D52A2">
        <w:rPr>
          <w:rFonts w:ascii="Times New Roman" w:hAnsi="Times New Roman" w:cs="Times New Roman"/>
          <w:b/>
        </w:rPr>
        <w:t>-  1</w:t>
      </w:r>
      <w:r w:rsidR="004F533A">
        <w:rPr>
          <w:rFonts w:ascii="Times New Roman" w:hAnsi="Times New Roman" w:cs="Times New Roman"/>
          <w:b/>
        </w:rPr>
        <w:t>5</w:t>
      </w:r>
    </w:p>
    <w:p w:rsidR="00A53684" w:rsidRPr="00A53684" w:rsidRDefault="008D52A2" w:rsidP="00A536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-в рядах РА  -   </w:t>
      </w:r>
      <w:r w:rsidR="004F533A">
        <w:rPr>
          <w:rFonts w:ascii="Times New Roman" w:hAnsi="Times New Roman" w:cs="Times New Roman"/>
          <w:b/>
        </w:rPr>
        <w:t>0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В течени</w:t>
      </w:r>
      <w:proofErr w:type="gramStart"/>
      <w:r w:rsidRPr="00A53684">
        <w:rPr>
          <w:rFonts w:ascii="Times New Roman" w:hAnsi="Times New Roman" w:cs="Times New Roman"/>
        </w:rPr>
        <w:t>и</w:t>
      </w:r>
      <w:proofErr w:type="gramEnd"/>
      <w:r w:rsidRPr="00A53684">
        <w:rPr>
          <w:rFonts w:ascii="Times New Roman" w:hAnsi="Times New Roman" w:cs="Times New Roman"/>
        </w:rPr>
        <w:t xml:space="preserve"> года  проводились следующие  мероприятия: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-постановка и снятие  с воинского учета ГПЗ  на территории;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-ведение  воинского учета и бронирование   ГПЗ;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-регулярно  проводилась  сверка документов первичного воинского учета  с документами воинского учета  ВК района;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-составлялись списки юношей призывного и допризывного  возраста по запросам    ВК;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-проводилось оповещение граждан призывного возраста на медицинское освидетельствование и призывную комиссию.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-Работает сайт  Администрации. </w:t>
      </w:r>
      <w:proofErr w:type="spellStart"/>
      <w:r w:rsidR="00501C09">
        <w:rPr>
          <w:rFonts w:ascii="Times New Roman" w:hAnsi="Times New Roman" w:cs="Times New Roman"/>
          <w:lang w:val="en-US"/>
        </w:rPr>
        <w:t>k</w:t>
      </w:r>
      <w:r w:rsidRPr="00A53684">
        <w:rPr>
          <w:rFonts w:ascii="Times New Roman" w:hAnsi="Times New Roman" w:cs="Times New Roman"/>
          <w:lang w:val="en-US"/>
        </w:rPr>
        <w:t>ostino</w:t>
      </w:r>
      <w:proofErr w:type="spellEnd"/>
      <w:r w:rsidRPr="00A53684">
        <w:rPr>
          <w:rFonts w:ascii="Times New Roman" w:hAnsi="Times New Roman" w:cs="Times New Roman"/>
        </w:rPr>
        <w:t>-</w:t>
      </w:r>
      <w:proofErr w:type="spellStart"/>
      <w:r w:rsidRPr="00A53684">
        <w:rPr>
          <w:rFonts w:ascii="Times New Roman" w:hAnsi="Times New Roman" w:cs="Times New Roman"/>
          <w:lang w:val="en-US"/>
        </w:rPr>
        <w:t>mo</w:t>
      </w:r>
      <w:proofErr w:type="spellEnd"/>
      <w:r w:rsidRPr="00A53684">
        <w:rPr>
          <w:rFonts w:ascii="Times New Roman" w:hAnsi="Times New Roman" w:cs="Times New Roman"/>
        </w:rPr>
        <w:t>.</w:t>
      </w:r>
      <w:proofErr w:type="spellStart"/>
      <w:r w:rsidRPr="00A53684">
        <w:rPr>
          <w:rFonts w:ascii="Times New Roman" w:hAnsi="Times New Roman" w:cs="Times New Roman"/>
        </w:rPr>
        <w:t>ru</w:t>
      </w:r>
      <w:proofErr w:type="spellEnd"/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-Переписка с предприятиями, организациями и учреждениями по вопросам работы  органов  местного самоуправления  и административно- хозяйственных вопросов  работы  администрации составило </w:t>
      </w:r>
      <w:r w:rsidR="00501C09">
        <w:rPr>
          <w:rFonts w:ascii="Times New Roman" w:hAnsi="Times New Roman" w:cs="Times New Roman"/>
        </w:rPr>
        <w:t>417</w:t>
      </w:r>
      <w:r w:rsidRPr="00A53684">
        <w:rPr>
          <w:rFonts w:ascii="Times New Roman" w:hAnsi="Times New Roman" w:cs="Times New Roman"/>
        </w:rPr>
        <w:t xml:space="preserve"> писем.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-</w:t>
      </w:r>
      <w:r w:rsidRPr="00464587">
        <w:rPr>
          <w:rFonts w:ascii="Times New Roman" w:hAnsi="Times New Roman" w:cs="Times New Roman"/>
        </w:rPr>
        <w:t>По запросам прокуратуры подготовлено</w:t>
      </w:r>
      <w:r w:rsidR="00501C09">
        <w:rPr>
          <w:rFonts w:ascii="Times New Roman" w:hAnsi="Times New Roman" w:cs="Times New Roman"/>
        </w:rPr>
        <w:t xml:space="preserve"> 45</w:t>
      </w:r>
      <w:r w:rsidR="00464587" w:rsidRPr="00464587">
        <w:rPr>
          <w:rFonts w:ascii="Times New Roman" w:hAnsi="Times New Roman" w:cs="Times New Roman"/>
          <w:b/>
        </w:rPr>
        <w:t xml:space="preserve"> </w:t>
      </w:r>
      <w:r w:rsidR="00C223E2">
        <w:rPr>
          <w:rFonts w:ascii="Times New Roman" w:hAnsi="Times New Roman" w:cs="Times New Roman"/>
        </w:rPr>
        <w:t>ответов</w:t>
      </w:r>
      <w:proofErr w:type="gramStart"/>
      <w:r w:rsidRPr="00464587">
        <w:rPr>
          <w:rFonts w:ascii="Times New Roman" w:hAnsi="Times New Roman" w:cs="Times New Roman"/>
        </w:rPr>
        <w:t xml:space="preserve">  .</w:t>
      </w:r>
      <w:proofErr w:type="gramEnd"/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Всего в реестре собственности Администрации: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1.Водопровод  (</w:t>
      </w:r>
      <w:proofErr w:type="spellStart"/>
      <w:r w:rsidRPr="00A53684">
        <w:rPr>
          <w:rFonts w:ascii="Times New Roman" w:hAnsi="Times New Roman" w:cs="Times New Roman"/>
        </w:rPr>
        <w:t>с</w:t>
      </w:r>
      <w:proofErr w:type="gramStart"/>
      <w:r w:rsidRPr="00A53684">
        <w:rPr>
          <w:rFonts w:ascii="Times New Roman" w:hAnsi="Times New Roman" w:cs="Times New Roman"/>
        </w:rPr>
        <w:t>.К</w:t>
      </w:r>
      <w:proofErr w:type="gramEnd"/>
      <w:r w:rsidRPr="00A53684">
        <w:rPr>
          <w:rFonts w:ascii="Times New Roman" w:hAnsi="Times New Roman" w:cs="Times New Roman"/>
        </w:rPr>
        <w:t>остино,с.Ивановка</w:t>
      </w:r>
      <w:proofErr w:type="spellEnd"/>
      <w:r w:rsidRPr="00A53684">
        <w:rPr>
          <w:rFonts w:ascii="Times New Roman" w:hAnsi="Times New Roman" w:cs="Times New Roman"/>
        </w:rPr>
        <w:t>)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2.Памятник  участникам ВОВ</w:t>
      </w:r>
    </w:p>
    <w:p w:rsidR="00D8549E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3.Кладбище (</w:t>
      </w:r>
      <w:proofErr w:type="spellStart"/>
      <w:r w:rsidRPr="00A53684">
        <w:rPr>
          <w:rFonts w:ascii="Times New Roman" w:hAnsi="Times New Roman" w:cs="Times New Roman"/>
        </w:rPr>
        <w:t>с</w:t>
      </w:r>
      <w:proofErr w:type="gramStart"/>
      <w:r w:rsidRPr="00A53684">
        <w:rPr>
          <w:rFonts w:ascii="Times New Roman" w:hAnsi="Times New Roman" w:cs="Times New Roman"/>
        </w:rPr>
        <w:t>.К</w:t>
      </w:r>
      <w:proofErr w:type="gramEnd"/>
      <w:r w:rsidRPr="00A53684">
        <w:rPr>
          <w:rFonts w:ascii="Times New Roman" w:hAnsi="Times New Roman" w:cs="Times New Roman"/>
        </w:rPr>
        <w:t>остино.с.Ивановка</w:t>
      </w:r>
      <w:proofErr w:type="spellEnd"/>
      <w:r w:rsidR="00D8549E">
        <w:rPr>
          <w:rFonts w:ascii="Times New Roman" w:hAnsi="Times New Roman" w:cs="Times New Roman"/>
        </w:rPr>
        <w:t>)</w:t>
      </w:r>
    </w:p>
    <w:p w:rsidR="00A53684" w:rsidRPr="00A53684" w:rsidRDefault="00D8549E" w:rsidP="00A536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4.Газопровод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5.Дороги</w:t>
      </w:r>
    </w:p>
    <w:p w:rsid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6.Гараж.</w:t>
      </w:r>
    </w:p>
    <w:p w:rsidR="00A166B3" w:rsidRDefault="00A166B3" w:rsidP="00A536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7.Костинский ДТ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Жизнь и деятельность населения не возможна без решения личных проблем наших жителей, Обращения граждан в основном  были связаны с вопросами: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-землепользования;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-благоустройства территории;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-решением социальных  вопросов;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-оказание материальной  помощи,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-прописки;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-приватизация  жилья;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-социальное обслуживание.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  Наибольшее  число обращений поступило по вопросам ЖКХ.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В  процессе деятельности Администрацией    сельского совета  создаются, систематизируются  и хранятся  документы,  предоставляющие собой архивный  фонд сельского поселения. По всем  вопросам  прописки, выписки, </w:t>
      </w:r>
      <w:proofErr w:type="spellStart"/>
      <w:r w:rsidRPr="00A53684">
        <w:rPr>
          <w:rFonts w:ascii="Times New Roman" w:hAnsi="Times New Roman" w:cs="Times New Roman"/>
        </w:rPr>
        <w:t>похозяйственного</w:t>
      </w:r>
      <w:proofErr w:type="spellEnd"/>
      <w:r w:rsidRPr="00A53684">
        <w:rPr>
          <w:rFonts w:ascii="Times New Roman" w:hAnsi="Times New Roman" w:cs="Times New Roman"/>
        </w:rPr>
        <w:t xml:space="preserve">  учета, родственных отношений и другим   можно навести справки, используя  архивные документы.</w:t>
      </w:r>
    </w:p>
    <w:p w:rsidR="00A53684" w:rsidRPr="00A53684" w:rsidRDefault="00A166B3" w:rsidP="00A536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53684" w:rsidRPr="00A53684">
        <w:rPr>
          <w:rFonts w:ascii="Times New Roman" w:hAnsi="Times New Roman" w:cs="Times New Roman"/>
        </w:rPr>
        <w:t>К документам</w:t>
      </w:r>
      <w:proofErr w:type="gramStart"/>
      <w:r w:rsidR="00A53684" w:rsidRPr="00A53684">
        <w:rPr>
          <w:rFonts w:ascii="Times New Roman" w:hAnsi="Times New Roman" w:cs="Times New Roman"/>
        </w:rPr>
        <w:t xml:space="preserve"> ,</w:t>
      </w:r>
      <w:proofErr w:type="gramEnd"/>
      <w:r w:rsidR="00A53684" w:rsidRPr="00A53684">
        <w:rPr>
          <w:rFonts w:ascii="Times New Roman" w:hAnsi="Times New Roman" w:cs="Times New Roman"/>
        </w:rPr>
        <w:t>образующим  архивный  фонд относятся: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-Устав  Костинского сельсовета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-Решения   Совета депутатов;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-Постановления, распоряжения главы  МО Костинский  сельсовет  по основным  вопросам деятельности;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>-</w:t>
      </w:r>
      <w:proofErr w:type="spellStart"/>
      <w:r w:rsidRPr="00A53684">
        <w:rPr>
          <w:rFonts w:ascii="Times New Roman" w:hAnsi="Times New Roman" w:cs="Times New Roman"/>
        </w:rPr>
        <w:t>Похозяйственные</w:t>
      </w:r>
      <w:proofErr w:type="spellEnd"/>
      <w:r w:rsidRPr="00A53684">
        <w:rPr>
          <w:rFonts w:ascii="Times New Roman" w:hAnsi="Times New Roman" w:cs="Times New Roman"/>
        </w:rPr>
        <w:t xml:space="preserve"> </w:t>
      </w:r>
      <w:proofErr w:type="gramStart"/>
      <w:r w:rsidRPr="00A53684">
        <w:rPr>
          <w:rFonts w:ascii="Times New Roman" w:hAnsi="Times New Roman" w:cs="Times New Roman"/>
        </w:rPr>
        <w:t>книги</w:t>
      </w:r>
      <w:proofErr w:type="gramEnd"/>
      <w:r w:rsidRPr="00A53684">
        <w:rPr>
          <w:rFonts w:ascii="Times New Roman" w:hAnsi="Times New Roman" w:cs="Times New Roman"/>
        </w:rPr>
        <w:t xml:space="preserve"> систематизирующие основную статистическую информацию о населении  и объектах недвижимого имущества.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   Эти и другие документы, составляющие  архивный  фонд сельского поселения имеются  в наличии и в  установленное  законодательством  время будут переданы на государственное хранение.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Подводя  итог работы </w:t>
      </w:r>
      <w:proofErr w:type="gramStart"/>
      <w:r w:rsidRPr="00A53684">
        <w:rPr>
          <w:rFonts w:ascii="Times New Roman" w:hAnsi="Times New Roman" w:cs="Times New Roman"/>
        </w:rPr>
        <w:t>администрации</w:t>
      </w:r>
      <w:proofErr w:type="gramEnd"/>
      <w:r w:rsidRPr="00A53684">
        <w:rPr>
          <w:rFonts w:ascii="Times New Roman" w:hAnsi="Times New Roman" w:cs="Times New Roman"/>
        </w:rPr>
        <w:t xml:space="preserve"> следует отметить своевременную и ответственную трудовую деятельность  всех специалистов  администрации.  Каждый  специалист  администрации  добросовестно относится  к своим  служебным обязанностям,  в установленные сроки выполняют  поставленные перед ними  задачи.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    Совместно  с администрацией  работают комиссии и общественные формирования.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     С принятием  131-ФЗ</w:t>
      </w:r>
      <w:proofErr w:type="gramStart"/>
      <w:r w:rsidRPr="00A53684">
        <w:rPr>
          <w:rFonts w:ascii="Times New Roman" w:hAnsi="Times New Roman" w:cs="Times New Roman"/>
        </w:rPr>
        <w:t xml:space="preserve"> ,</w:t>
      </w:r>
      <w:proofErr w:type="gramEnd"/>
      <w:r w:rsidRPr="00A53684">
        <w:rPr>
          <w:rFonts w:ascii="Times New Roman" w:hAnsi="Times New Roman" w:cs="Times New Roman"/>
        </w:rPr>
        <w:t xml:space="preserve"> мы  очень надеялись на  финансирование вопросов  местного значения, в  том числе и  обеспечение  силами  средствами, как  прописано   в   законе о местном  самоуправлении.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   На деле, имея  в  поселении 2  населенных пункта</w:t>
      </w:r>
      <w:proofErr w:type="gramStart"/>
      <w:r w:rsidRPr="00A53684">
        <w:rPr>
          <w:rFonts w:ascii="Times New Roman" w:hAnsi="Times New Roman" w:cs="Times New Roman"/>
        </w:rPr>
        <w:t xml:space="preserve"> ,</w:t>
      </w:r>
      <w:proofErr w:type="gramEnd"/>
      <w:r w:rsidRPr="00A53684">
        <w:rPr>
          <w:rFonts w:ascii="Times New Roman" w:hAnsi="Times New Roman" w:cs="Times New Roman"/>
        </w:rPr>
        <w:t xml:space="preserve"> достаточно сложно не имея  собственной техники и достаточного финансирования содержать в надлежащем состоянии  дороги, свалки, выполнять противопожарные мероприятия, заниматься  благоустройством, </w:t>
      </w:r>
      <w:proofErr w:type="spellStart"/>
      <w:r w:rsidRPr="00A53684">
        <w:rPr>
          <w:rFonts w:ascii="Times New Roman" w:hAnsi="Times New Roman" w:cs="Times New Roman"/>
        </w:rPr>
        <w:t>водо</w:t>
      </w:r>
      <w:proofErr w:type="spellEnd"/>
      <w:r w:rsidRPr="00A53684">
        <w:rPr>
          <w:rFonts w:ascii="Times New Roman" w:hAnsi="Times New Roman" w:cs="Times New Roman"/>
        </w:rPr>
        <w:t xml:space="preserve">  и тепло снабжением.        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 Сегодня  все предприятия  частные, да нам  оказывают услуги очистки дорог, предоставление  техники, но всем необходимо показать, что техника предназначена для  нужд производства, а затем уже  выходит на работу  в селе.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  Все мы хозяева в своей семье, в своем доме  и всем  хочется жить богаче, благополучнее. Почему же мы не хотим быть хозяевами в своем селе.  Эти  деньги, которые тратятся  на штрафы, можно направить   на строительство детских площадок, покупку  мячей или даже  на туже  лампочку, которая перегорела на столбе.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Одной  из острых проблем на селе  - это занятость населения. Хотелось </w:t>
      </w:r>
      <w:proofErr w:type="gramStart"/>
      <w:r w:rsidRPr="00A53684">
        <w:rPr>
          <w:rFonts w:ascii="Times New Roman" w:hAnsi="Times New Roman" w:cs="Times New Roman"/>
        </w:rPr>
        <w:t>бы</w:t>
      </w:r>
      <w:proofErr w:type="gramEnd"/>
      <w:r w:rsidRPr="00A53684">
        <w:rPr>
          <w:rFonts w:ascii="Times New Roman" w:hAnsi="Times New Roman" w:cs="Times New Roman"/>
        </w:rPr>
        <w:t xml:space="preserve">  чтобы на территории было больше рабочих мест. Существует федеральная программа малого бизнеса. Центр занятости населения выделяет средства на поддержку малого бизнеса, а у нас на территории нет бытовых объектов:- парикмахерских, мастерских по пошиву  и ремонту  одежды, обуви, ремонту автомобилей. Я призываю предприимчивых людей  подумать.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Проблем   у  сельского  населения  предостаточно, но самыми актуальными являются: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-оформление  и передача в аренду имущества  в оперативное  управление объектов ЖКХ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-ликвидировать свалку бытовых отходов около карьера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-работы по благоустройству и поддержанию порядка на территории поселения  в целом.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-дальнейшее  оформление муниципального имущества.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A53684">
        <w:rPr>
          <w:rFonts w:ascii="Times New Roman" w:hAnsi="Times New Roman" w:cs="Times New Roman"/>
          <w:b/>
        </w:rPr>
        <w:t xml:space="preserve">      </w:t>
      </w:r>
      <w:r w:rsidRPr="00A53684">
        <w:rPr>
          <w:rFonts w:ascii="Times New Roman" w:hAnsi="Times New Roman" w:cs="Times New Roman"/>
          <w:b/>
          <w:u w:val="single"/>
        </w:rPr>
        <w:t>Территориальное планирование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В  соответствии с градостроительным Кодексом  РФ  территориальное планирование является основным  средством планирования  развития  территории сельского поселения, </w:t>
      </w:r>
      <w:proofErr w:type="gramStart"/>
      <w:r w:rsidRPr="00A53684">
        <w:rPr>
          <w:rFonts w:ascii="Times New Roman" w:hAnsi="Times New Roman" w:cs="Times New Roman"/>
        </w:rPr>
        <w:t>используемые</w:t>
      </w:r>
      <w:proofErr w:type="gramEnd"/>
      <w:r w:rsidRPr="00A53684">
        <w:rPr>
          <w:rFonts w:ascii="Times New Roman" w:hAnsi="Times New Roman" w:cs="Times New Roman"/>
        </w:rPr>
        <w:t xml:space="preserve">  в том числе для  установления функциональных зон, зон  планируемого размещения  объектов капитального строительства для государственных или муниципальных нужд, зон с особыми  условиями использования  территорий.  Документы территориального планирования являются  обязательными для органов государственной  власти, органов  местного  самоуправления при принятии ими градостроительных решений и реализации таких решений.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В рамках  разработки генерального плана, правил землепользования и застройки населенных пунктов  Костинского сельсовета осуществлен  сбор исходной информации. На данный  момент Генеральный план разработан Саратовским  проектным институтом.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A53684">
        <w:rPr>
          <w:rFonts w:ascii="Times New Roman" w:hAnsi="Times New Roman" w:cs="Times New Roman"/>
        </w:rPr>
        <w:t xml:space="preserve">    </w:t>
      </w:r>
      <w:r w:rsidRPr="00A53684">
        <w:rPr>
          <w:rFonts w:ascii="Times New Roman" w:hAnsi="Times New Roman" w:cs="Times New Roman"/>
          <w:b/>
          <w:u w:val="single"/>
        </w:rPr>
        <w:t>О регламентах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  <w:b/>
        </w:rPr>
      </w:pPr>
      <w:r w:rsidRPr="00A53684">
        <w:rPr>
          <w:rFonts w:ascii="Times New Roman" w:hAnsi="Times New Roman" w:cs="Times New Roman"/>
          <w:b/>
        </w:rPr>
        <w:t xml:space="preserve">      </w:t>
      </w:r>
      <w:r w:rsidRPr="00A53684">
        <w:rPr>
          <w:rFonts w:ascii="Times New Roman" w:hAnsi="Times New Roman" w:cs="Times New Roman"/>
        </w:rPr>
        <w:t xml:space="preserve">      </w:t>
      </w:r>
      <w:proofErr w:type="gramStart"/>
      <w:r w:rsidRPr="00A53684">
        <w:rPr>
          <w:rFonts w:ascii="Times New Roman" w:hAnsi="Times New Roman" w:cs="Times New Roman"/>
        </w:rPr>
        <w:t>На протяжении всего года  разрабатывались нормативные документы по организации работы для оказания муниципальных услуг по административным регламентам (определение перечня  услуг, которые  являются необходимыми и обязательными, порядок  формирования реестра  муниципальных услуг.</w:t>
      </w:r>
      <w:proofErr w:type="gramEnd"/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Специалистами было разработано и принято  ряд  административных регламентов, которые затронули вопросы постановки граждан на учет по улучшению жилищных условий, предоставление информации по муниципальному  имуществу, основная часть регламентов относится к вопросам пользования земли и градостроительства.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Административные регламенты включают  в себя поэтапные  действия сотрудников  администрации и лиц, осуществляющих муниципальную  услугу, а  также процедуру  обжалования действий  должностного лица, кроме того он содержит информацию о документах, необходимых для предоставления при осуществлении муниципальной услуги, стоимость оказываемой  услуги  (платная услуга  только по  нотариату, </w:t>
      </w:r>
      <w:proofErr w:type="gramStart"/>
      <w:r w:rsidRPr="00A53684">
        <w:rPr>
          <w:rFonts w:ascii="Times New Roman" w:hAnsi="Times New Roman" w:cs="Times New Roman"/>
        </w:rPr>
        <w:t>согласно</w:t>
      </w:r>
      <w:proofErr w:type="gramEnd"/>
      <w:r w:rsidRPr="00A53684">
        <w:rPr>
          <w:rFonts w:ascii="Times New Roman" w:hAnsi="Times New Roman" w:cs="Times New Roman"/>
        </w:rPr>
        <w:t xml:space="preserve"> налогового кодекса). Все проекты административных регламентов были опубликованы на сайте администрации и жители поселения могли принять  участие  в обсуждении проектов.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   Все проекты  и регламенты размещены на сайте  Костинского сельсовета, разработана схема межведомственного взаимодействия  и электронного предоставления  услуг.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  Мы  прекрасно понимаем, чтобы  развиваться дальше, а  администрации </w:t>
      </w:r>
      <w:proofErr w:type="gramStart"/>
      <w:r w:rsidRPr="00A53684">
        <w:rPr>
          <w:rFonts w:ascii="Times New Roman" w:hAnsi="Times New Roman" w:cs="Times New Roman"/>
        </w:rPr>
        <w:t>должна</w:t>
      </w:r>
      <w:proofErr w:type="gramEnd"/>
      <w:r w:rsidRPr="00A53684">
        <w:rPr>
          <w:rFonts w:ascii="Times New Roman" w:hAnsi="Times New Roman" w:cs="Times New Roman"/>
        </w:rPr>
        <w:t xml:space="preserve"> строится на основе тесного взаимодействия с Администрацией ра</w:t>
      </w:r>
      <w:r w:rsidR="0042464C">
        <w:rPr>
          <w:rFonts w:ascii="Times New Roman" w:hAnsi="Times New Roman" w:cs="Times New Roman"/>
        </w:rPr>
        <w:t>йона, с Советом  депутатов, И</w:t>
      </w:r>
      <w:r w:rsidR="004207BA">
        <w:rPr>
          <w:rFonts w:ascii="Times New Roman" w:hAnsi="Times New Roman" w:cs="Times New Roman"/>
        </w:rPr>
        <w:t>П</w:t>
      </w:r>
      <w:r w:rsidRPr="00A53684">
        <w:rPr>
          <w:rFonts w:ascii="Times New Roman" w:hAnsi="Times New Roman" w:cs="Times New Roman"/>
        </w:rPr>
        <w:t>, руководителями учреждений, организаций, населением и молодежью.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    Мы рассчитываем на  Вашу помощь. Убежден</w:t>
      </w:r>
      <w:proofErr w:type="gramStart"/>
      <w:r w:rsidRPr="00A53684">
        <w:rPr>
          <w:rFonts w:ascii="Times New Roman" w:hAnsi="Times New Roman" w:cs="Times New Roman"/>
        </w:rPr>
        <w:t xml:space="preserve"> ,</w:t>
      </w:r>
      <w:proofErr w:type="gramEnd"/>
      <w:r w:rsidRPr="00A53684">
        <w:rPr>
          <w:rFonts w:ascii="Times New Roman" w:hAnsi="Times New Roman" w:cs="Times New Roman"/>
        </w:rPr>
        <w:t xml:space="preserve"> что мы совместно можем найти рычаги воздействия на еще не решенные  проблемы и реализуем намеченные планы.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</w:rPr>
      </w:pPr>
      <w:r w:rsidRPr="00A53684">
        <w:rPr>
          <w:rFonts w:ascii="Times New Roman" w:hAnsi="Times New Roman" w:cs="Times New Roman"/>
        </w:rPr>
        <w:t xml:space="preserve">     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  <w:r w:rsidRPr="00A53684">
        <w:rPr>
          <w:rFonts w:ascii="Times New Roman" w:hAnsi="Times New Roman" w:cs="Times New Roman"/>
        </w:rPr>
        <w:t xml:space="preserve">            </w:t>
      </w:r>
      <w:r w:rsidRPr="00A53684">
        <w:rPr>
          <w:rFonts w:ascii="Times New Roman" w:hAnsi="Times New Roman" w:cs="Times New Roman"/>
          <w:b/>
          <w:i/>
          <w:u w:val="single"/>
        </w:rPr>
        <w:t>Уважаемые земляки!  Я благодарю Вас за правильное отношение, понимание, огромное терпение, за  вашу  поддержку, неравнодушие, за  ваши советы  и предложения.</w:t>
      </w:r>
    </w:p>
    <w:p w:rsidR="00A53684" w:rsidRPr="00A53684" w:rsidRDefault="00A53684" w:rsidP="00A53684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  <w:r w:rsidRPr="00A53684">
        <w:rPr>
          <w:rFonts w:ascii="Times New Roman" w:hAnsi="Times New Roman" w:cs="Times New Roman"/>
          <w:b/>
          <w:i/>
          <w:u w:val="single"/>
        </w:rPr>
        <w:t xml:space="preserve">    Желаю Вам здоровья  и благополучия.</w:t>
      </w:r>
    </w:p>
    <w:p w:rsidR="00A53684" w:rsidRPr="00A53684" w:rsidRDefault="00A53684" w:rsidP="00A53684">
      <w:pPr>
        <w:spacing w:after="0"/>
        <w:rPr>
          <w:rFonts w:ascii="Times New Roman" w:hAnsi="Times New Roman" w:cs="Times New Roman"/>
          <w:b/>
          <w:i/>
          <w:u w:val="single"/>
        </w:rPr>
      </w:pPr>
    </w:p>
    <w:p w:rsidR="00A53684" w:rsidRPr="00A53684" w:rsidRDefault="00A53684" w:rsidP="00A53684">
      <w:pPr>
        <w:spacing w:after="0"/>
        <w:rPr>
          <w:rFonts w:ascii="Times New Roman" w:hAnsi="Times New Roman" w:cs="Times New Roman"/>
          <w:b/>
          <w:i/>
        </w:rPr>
      </w:pPr>
      <w:r w:rsidRPr="00A53684">
        <w:rPr>
          <w:rFonts w:ascii="Times New Roman" w:hAnsi="Times New Roman" w:cs="Times New Roman"/>
          <w:b/>
          <w:i/>
        </w:rPr>
        <w:t xml:space="preserve">Глава администрации  МО </w:t>
      </w:r>
    </w:p>
    <w:p w:rsidR="00A53684" w:rsidRPr="00A53684" w:rsidRDefault="00A166B3" w:rsidP="00A53684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Костинский  сельсовет                                                                                                     </w:t>
      </w:r>
      <w:proofErr w:type="spellStart"/>
      <w:r w:rsidR="0042464C">
        <w:rPr>
          <w:rFonts w:ascii="Times New Roman" w:hAnsi="Times New Roman" w:cs="Times New Roman"/>
          <w:b/>
          <w:i/>
        </w:rPr>
        <w:t>Ю.А.Солдатов</w:t>
      </w:r>
      <w:proofErr w:type="spellEnd"/>
    </w:p>
    <w:p w:rsidR="00A53684" w:rsidRDefault="00A53684"/>
    <w:sectPr w:rsidR="00A53684" w:rsidSect="00E1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5CC" w:rsidRDefault="006365CC" w:rsidP="00A53684">
      <w:pPr>
        <w:spacing w:after="0" w:line="240" w:lineRule="auto"/>
      </w:pPr>
      <w:r>
        <w:separator/>
      </w:r>
    </w:p>
  </w:endnote>
  <w:endnote w:type="continuationSeparator" w:id="0">
    <w:p w:rsidR="006365CC" w:rsidRDefault="006365CC" w:rsidP="00A53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5CC" w:rsidRDefault="006365CC" w:rsidP="00A53684">
      <w:pPr>
        <w:spacing w:after="0" w:line="240" w:lineRule="auto"/>
      </w:pPr>
      <w:r>
        <w:separator/>
      </w:r>
    </w:p>
  </w:footnote>
  <w:footnote w:type="continuationSeparator" w:id="0">
    <w:p w:rsidR="006365CC" w:rsidRDefault="006365CC" w:rsidP="00A53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339"/>
    <w:multiLevelType w:val="hybridMultilevel"/>
    <w:tmpl w:val="B1AC8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872E3"/>
    <w:multiLevelType w:val="hybridMultilevel"/>
    <w:tmpl w:val="C2BC2D2A"/>
    <w:lvl w:ilvl="0" w:tplc="E63C206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658B4E5D"/>
    <w:multiLevelType w:val="hybridMultilevel"/>
    <w:tmpl w:val="FB881976"/>
    <w:lvl w:ilvl="0" w:tplc="46221AA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84"/>
    <w:rsid w:val="00003080"/>
    <w:rsid w:val="00007D9C"/>
    <w:rsid w:val="000A0C1F"/>
    <w:rsid w:val="000F4866"/>
    <w:rsid w:val="001225B4"/>
    <w:rsid w:val="00155C00"/>
    <w:rsid w:val="001C40E8"/>
    <w:rsid w:val="001C68D8"/>
    <w:rsid w:val="001F6ED8"/>
    <w:rsid w:val="002030C3"/>
    <w:rsid w:val="00220310"/>
    <w:rsid w:val="00222557"/>
    <w:rsid w:val="00244269"/>
    <w:rsid w:val="00246E87"/>
    <w:rsid w:val="002515AE"/>
    <w:rsid w:val="002555F3"/>
    <w:rsid w:val="00257DD2"/>
    <w:rsid w:val="00284229"/>
    <w:rsid w:val="00285DCB"/>
    <w:rsid w:val="002B1B17"/>
    <w:rsid w:val="002D1D4B"/>
    <w:rsid w:val="002F3129"/>
    <w:rsid w:val="003010AC"/>
    <w:rsid w:val="00304B68"/>
    <w:rsid w:val="00304E14"/>
    <w:rsid w:val="00326F83"/>
    <w:rsid w:val="003323F0"/>
    <w:rsid w:val="003468A4"/>
    <w:rsid w:val="0036497C"/>
    <w:rsid w:val="0037696F"/>
    <w:rsid w:val="003B6492"/>
    <w:rsid w:val="003B6715"/>
    <w:rsid w:val="003E2C49"/>
    <w:rsid w:val="003F5B58"/>
    <w:rsid w:val="004207BA"/>
    <w:rsid w:val="0042464C"/>
    <w:rsid w:val="0042520A"/>
    <w:rsid w:val="00437A12"/>
    <w:rsid w:val="004615CE"/>
    <w:rsid w:val="00461AD1"/>
    <w:rsid w:val="00462BCB"/>
    <w:rsid w:val="00464587"/>
    <w:rsid w:val="004A6DDE"/>
    <w:rsid w:val="004B2F09"/>
    <w:rsid w:val="004C2B7B"/>
    <w:rsid w:val="004C774F"/>
    <w:rsid w:val="004D60FA"/>
    <w:rsid w:val="004D772A"/>
    <w:rsid w:val="004E2370"/>
    <w:rsid w:val="004F533A"/>
    <w:rsid w:val="00501C09"/>
    <w:rsid w:val="005049D8"/>
    <w:rsid w:val="00506E93"/>
    <w:rsid w:val="005109E9"/>
    <w:rsid w:val="005121E7"/>
    <w:rsid w:val="005402A2"/>
    <w:rsid w:val="00550AD8"/>
    <w:rsid w:val="00584646"/>
    <w:rsid w:val="0058624F"/>
    <w:rsid w:val="005A0DA3"/>
    <w:rsid w:val="005F58B7"/>
    <w:rsid w:val="0062400A"/>
    <w:rsid w:val="006365CC"/>
    <w:rsid w:val="0064129F"/>
    <w:rsid w:val="00682A4A"/>
    <w:rsid w:val="0069521B"/>
    <w:rsid w:val="006A2CC6"/>
    <w:rsid w:val="006E594D"/>
    <w:rsid w:val="006F2481"/>
    <w:rsid w:val="007418E5"/>
    <w:rsid w:val="007438CA"/>
    <w:rsid w:val="00756705"/>
    <w:rsid w:val="007672B2"/>
    <w:rsid w:val="00775068"/>
    <w:rsid w:val="0078565D"/>
    <w:rsid w:val="007C2A5E"/>
    <w:rsid w:val="007E02F6"/>
    <w:rsid w:val="007E1D87"/>
    <w:rsid w:val="007F1897"/>
    <w:rsid w:val="008033AD"/>
    <w:rsid w:val="00804CD2"/>
    <w:rsid w:val="00834BE0"/>
    <w:rsid w:val="008536BE"/>
    <w:rsid w:val="008609B1"/>
    <w:rsid w:val="008818EE"/>
    <w:rsid w:val="008A16F4"/>
    <w:rsid w:val="008D52A2"/>
    <w:rsid w:val="008F56AA"/>
    <w:rsid w:val="00903BC5"/>
    <w:rsid w:val="00916BC7"/>
    <w:rsid w:val="00923DFB"/>
    <w:rsid w:val="00935A27"/>
    <w:rsid w:val="00A11B10"/>
    <w:rsid w:val="00A166B3"/>
    <w:rsid w:val="00A17DF7"/>
    <w:rsid w:val="00A329FE"/>
    <w:rsid w:val="00A5331D"/>
    <w:rsid w:val="00A53684"/>
    <w:rsid w:val="00A55BE5"/>
    <w:rsid w:val="00A63A20"/>
    <w:rsid w:val="00AA146F"/>
    <w:rsid w:val="00AA550D"/>
    <w:rsid w:val="00AB3020"/>
    <w:rsid w:val="00AC2044"/>
    <w:rsid w:val="00AC4924"/>
    <w:rsid w:val="00AD77E1"/>
    <w:rsid w:val="00B30E3C"/>
    <w:rsid w:val="00B318DD"/>
    <w:rsid w:val="00B33290"/>
    <w:rsid w:val="00B46BBD"/>
    <w:rsid w:val="00B6602A"/>
    <w:rsid w:val="00B75DED"/>
    <w:rsid w:val="00B948A4"/>
    <w:rsid w:val="00B95F63"/>
    <w:rsid w:val="00BD5844"/>
    <w:rsid w:val="00C031FE"/>
    <w:rsid w:val="00C177D8"/>
    <w:rsid w:val="00C223E2"/>
    <w:rsid w:val="00C317B3"/>
    <w:rsid w:val="00C5790C"/>
    <w:rsid w:val="00C64137"/>
    <w:rsid w:val="00C864D3"/>
    <w:rsid w:val="00CA6EAF"/>
    <w:rsid w:val="00CF2A7B"/>
    <w:rsid w:val="00CF6BE7"/>
    <w:rsid w:val="00D027A9"/>
    <w:rsid w:val="00D1591A"/>
    <w:rsid w:val="00D15FB6"/>
    <w:rsid w:val="00D225D1"/>
    <w:rsid w:val="00D30CD3"/>
    <w:rsid w:val="00D46C80"/>
    <w:rsid w:val="00D54B36"/>
    <w:rsid w:val="00D626DD"/>
    <w:rsid w:val="00D8549E"/>
    <w:rsid w:val="00D941EF"/>
    <w:rsid w:val="00D972F9"/>
    <w:rsid w:val="00DD2A41"/>
    <w:rsid w:val="00DE4EBF"/>
    <w:rsid w:val="00DE7D9E"/>
    <w:rsid w:val="00DE7E76"/>
    <w:rsid w:val="00E02ED2"/>
    <w:rsid w:val="00E04B64"/>
    <w:rsid w:val="00E11408"/>
    <w:rsid w:val="00E21E81"/>
    <w:rsid w:val="00E33E2E"/>
    <w:rsid w:val="00E744DA"/>
    <w:rsid w:val="00E83AB9"/>
    <w:rsid w:val="00ED2322"/>
    <w:rsid w:val="00F00254"/>
    <w:rsid w:val="00F15DD1"/>
    <w:rsid w:val="00F330BD"/>
    <w:rsid w:val="00F34375"/>
    <w:rsid w:val="00F3479C"/>
    <w:rsid w:val="00F83F7E"/>
    <w:rsid w:val="00FB62C1"/>
    <w:rsid w:val="00FE482B"/>
    <w:rsid w:val="00FE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5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536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3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3684"/>
  </w:style>
  <w:style w:type="paragraph" w:styleId="a7">
    <w:name w:val="footer"/>
    <w:basedOn w:val="a"/>
    <w:link w:val="a8"/>
    <w:uiPriority w:val="99"/>
    <w:unhideWhenUsed/>
    <w:rsid w:val="00A53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3684"/>
  </w:style>
  <w:style w:type="character" w:customStyle="1" w:styleId="a9">
    <w:name w:val="Основной текст Знак"/>
    <w:link w:val="aa"/>
    <w:locked/>
    <w:rsid w:val="00A53684"/>
    <w:rPr>
      <w:rFonts w:ascii="Arial" w:hAnsi="Arial" w:cs="Arial"/>
      <w:b/>
      <w:bCs/>
      <w:spacing w:val="-5"/>
      <w:sz w:val="21"/>
      <w:szCs w:val="21"/>
      <w:shd w:val="clear" w:color="auto" w:fill="FFFFFF"/>
    </w:rPr>
  </w:style>
  <w:style w:type="paragraph" w:styleId="aa">
    <w:name w:val="Body Text"/>
    <w:basedOn w:val="a"/>
    <w:link w:val="a9"/>
    <w:rsid w:val="00A53684"/>
    <w:pPr>
      <w:widowControl w:val="0"/>
      <w:shd w:val="clear" w:color="auto" w:fill="FFFFFF"/>
      <w:spacing w:after="0" w:line="293" w:lineRule="exact"/>
      <w:jc w:val="right"/>
    </w:pPr>
    <w:rPr>
      <w:rFonts w:ascii="Arial" w:hAnsi="Arial" w:cs="Arial"/>
      <w:b/>
      <w:bCs/>
      <w:spacing w:val="-5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A53684"/>
  </w:style>
  <w:style w:type="character" w:customStyle="1" w:styleId="ab">
    <w:name w:val="Подпись к картинке_"/>
    <w:link w:val="ac"/>
    <w:locked/>
    <w:rsid w:val="00A53684"/>
    <w:rPr>
      <w:spacing w:val="-6"/>
      <w:sz w:val="21"/>
      <w:szCs w:val="21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A53684"/>
    <w:pPr>
      <w:widowControl w:val="0"/>
      <w:shd w:val="clear" w:color="auto" w:fill="FFFFFF"/>
      <w:spacing w:after="0" w:line="240" w:lineRule="atLeast"/>
    </w:pPr>
    <w:rPr>
      <w:spacing w:val="-6"/>
      <w:sz w:val="21"/>
      <w:szCs w:val="21"/>
    </w:rPr>
  </w:style>
  <w:style w:type="character" w:customStyle="1" w:styleId="7">
    <w:name w:val="Основной текст (7)_"/>
    <w:link w:val="70"/>
    <w:locked/>
    <w:rsid w:val="00A53684"/>
    <w:rPr>
      <w:b/>
      <w:bCs/>
      <w:spacing w:val="-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53684"/>
    <w:pPr>
      <w:widowControl w:val="0"/>
      <w:shd w:val="clear" w:color="auto" w:fill="FFFFFF"/>
      <w:spacing w:after="0" w:line="240" w:lineRule="atLeast"/>
    </w:pPr>
    <w:rPr>
      <w:b/>
      <w:bCs/>
      <w:spacing w:val="-6"/>
    </w:rPr>
  </w:style>
  <w:style w:type="character" w:customStyle="1" w:styleId="4">
    <w:name w:val="Основной текст (4)_"/>
    <w:link w:val="41"/>
    <w:locked/>
    <w:rsid w:val="00A53684"/>
    <w:rPr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A53684"/>
    <w:pPr>
      <w:widowControl w:val="0"/>
      <w:shd w:val="clear" w:color="auto" w:fill="FFFFFF"/>
      <w:spacing w:after="0" w:line="298" w:lineRule="exact"/>
      <w:jc w:val="both"/>
    </w:pPr>
    <w:rPr>
      <w:b/>
      <w:bCs/>
    </w:rPr>
  </w:style>
  <w:style w:type="character" w:customStyle="1" w:styleId="5">
    <w:name w:val="Основной текст (5)_"/>
    <w:link w:val="50"/>
    <w:locked/>
    <w:rsid w:val="00A53684"/>
    <w:rPr>
      <w:rFonts w:ascii="Tahoma" w:hAnsi="Tahoma" w:cs="Tahoma"/>
      <w:spacing w:val="-11"/>
      <w:shd w:val="clear" w:color="auto" w:fill="FFFFFF"/>
      <w:lang w:val="en-US" w:eastAsia="en-US"/>
    </w:rPr>
  </w:style>
  <w:style w:type="paragraph" w:customStyle="1" w:styleId="50">
    <w:name w:val="Основной текст (5)"/>
    <w:basedOn w:val="a"/>
    <w:link w:val="5"/>
    <w:rsid w:val="00A53684"/>
    <w:pPr>
      <w:widowControl w:val="0"/>
      <w:shd w:val="clear" w:color="auto" w:fill="FFFFFF"/>
      <w:spacing w:after="0" w:line="269" w:lineRule="exact"/>
      <w:jc w:val="both"/>
    </w:pPr>
    <w:rPr>
      <w:rFonts w:ascii="Tahoma" w:hAnsi="Tahoma" w:cs="Tahoma"/>
      <w:spacing w:val="-11"/>
      <w:lang w:val="en-US" w:eastAsia="en-US"/>
    </w:rPr>
  </w:style>
  <w:style w:type="character" w:customStyle="1" w:styleId="6">
    <w:name w:val="Основной текст (6)_"/>
    <w:link w:val="60"/>
    <w:locked/>
    <w:rsid w:val="00A53684"/>
    <w:rPr>
      <w:spacing w:val="-7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53684"/>
    <w:pPr>
      <w:widowControl w:val="0"/>
      <w:shd w:val="clear" w:color="auto" w:fill="FFFFFF"/>
      <w:spacing w:after="0" w:line="240" w:lineRule="atLeast"/>
      <w:jc w:val="both"/>
    </w:pPr>
    <w:rPr>
      <w:spacing w:val="-7"/>
      <w:sz w:val="21"/>
      <w:szCs w:val="21"/>
    </w:rPr>
  </w:style>
  <w:style w:type="character" w:customStyle="1" w:styleId="ad">
    <w:name w:val="Подпись к таблице_"/>
    <w:link w:val="ae"/>
    <w:locked/>
    <w:rsid w:val="00A53684"/>
    <w:rPr>
      <w:rFonts w:ascii="MS Mincho" w:eastAsia="MS Mincho" w:hAnsi="MS Mincho"/>
      <w:sz w:val="45"/>
      <w:szCs w:val="45"/>
      <w:shd w:val="clear" w:color="auto" w:fill="FFFFFF"/>
      <w:lang w:val="en-US" w:eastAsia="en-US"/>
    </w:rPr>
  </w:style>
  <w:style w:type="paragraph" w:customStyle="1" w:styleId="ae">
    <w:name w:val="Подпись к таблице"/>
    <w:basedOn w:val="a"/>
    <w:link w:val="ad"/>
    <w:rsid w:val="00A53684"/>
    <w:pPr>
      <w:widowControl w:val="0"/>
      <w:shd w:val="clear" w:color="auto" w:fill="FFFFFF"/>
      <w:spacing w:after="0" w:line="240" w:lineRule="atLeast"/>
    </w:pPr>
    <w:rPr>
      <w:rFonts w:ascii="MS Mincho" w:eastAsia="MS Mincho" w:hAnsi="MS Mincho"/>
      <w:sz w:val="45"/>
      <w:szCs w:val="45"/>
      <w:lang w:val="en-US" w:eastAsia="en-US"/>
    </w:rPr>
  </w:style>
  <w:style w:type="character" w:customStyle="1" w:styleId="9">
    <w:name w:val="Основной текст + 9"/>
    <w:aliases w:val="5 pt,Не полужирный,Интервал 0 pt"/>
    <w:rsid w:val="00A53684"/>
    <w:rPr>
      <w:rFonts w:ascii="Arial" w:hAnsi="Arial" w:cs="Arial"/>
      <w:b/>
      <w:bCs/>
      <w:spacing w:val="-8"/>
      <w:sz w:val="19"/>
      <w:szCs w:val="19"/>
      <w:lang w:bidi="ar-SA"/>
    </w:rPr>
  </w:style>
  <w:style w:type="character" w:customStyle="1" w:styleId="410">
    <w:name w:val="Основной текст (4) + 10"/>
    <w:aliases w:val="5 pt3,Курсив,Интервал 0 pt7"/>
    <w:rsid w:val="00A53684"/>
    <w:rPr>
      <w:b/>
      <w:bCs/>
      <w:i/>
      <w:iCs/>
      <w:spacing w:val="-8"/>
      <w:sz w:val="21"/>
      <w:szCs w:val="21"/>
      <w:lang w:bidi="ar-SA"/>
    </w:rPr>
  </w:style>
  <w:style w:type="character" w:customStyle="1" w:styleId="TimesNewRoman">
    <w:name w:val="Основной текст + Times New Roman"/>
    <w:aliases w:val="Интервал 0 pt5"/>
    <w:rsid w:val="00A53684"/>
    <w:rPr>
      <w:rFonts w:ascii="Times New Roman" w:hAnsi="Times New Roman" w:cs="Times New Roman"/>
      <w:b/>
      <w:bCs/>
      <w:spacing w:val="-6"/>
      <w:sz w:val="21"/>
      <w:szCs w:val="21"/>
      <w:lang w:bidi="ar-SA"/>
    </w:rPr>
  </w:style>
  <w:style w:type="character" w:customStyle="1" w:styleId="TimesNewRoman3">
    <w:name w:val="Основной текст + Times New Roman3"/>
    <w:aliases w:val="Не полужирный4,Интервал 0 pt4"/>
    <w:rsid w:val="00A53684"/>
    <w:rPr>
      <w:rFonts w:ascii="Times New Roman" w:hAnsi="Times New Roman" w:cs="Times New Roman"/>
      <w:b/>
      <w:bCs/>
      <w:spacing w:val="-6"/>
      <w:sz w:val="21"/>
      <w:szCs w:val="21"/>
      <w:lang w:bidi="ar-SA"/>
    </w:rPr>
  </w:style>
  <w:style w:type="character" w:customStyle="1" w:styleId="BookAntiqua">
    <w:name w:val="Основной текст + Book Antiqua"/>
    <w:aliases w:val="9,5 pt2,Не полужирный3,Курсив2,Интервал 0 pt3"/>
    <w:rsid w:val="00A53684"/>
    <w:rPr>
      <w:rFonts w:ascii="Book Antiqua" w:hAnsi="Book Antiqua" w:cs="Book Antiqua"/>
      <w:b/>
      <w:bCs/>
      <w:i/>
      <w:iCs/>
      <w:noProof/>
      <w:spacing w:val="0"/>
      <w:sz w:val="19"/>
      <w:szCs w:val="19"/>
      <w:lang w:bidi="ar-SA"/>
    </w:rPr>
  </w:style>
  <w:style w:type="character" w:customStyle="1" w:styleId="TimesNewRoman2">
    <w:name w:val="Основной текст + Times New Roman2"/>
    <w:aliases w:val="12 pt,Не полужирный2,Интервал 0 pt2"/>
    <w:rsid w:val="00A53684"/>
    <w:rPr>
      <w:rFonts w:ascii="Times New Roman" w:hAnsi="Times New Roman" w:cs="Times New Roman"/>
      <w:b/>
      <w:bCs/>
      <w:spacing w:val="-19"/>
      <w:sz w:val="24"/>
      <w:szCs w:val="24"/>
      <w:lang w:bidi="ar-SA"/>
    </w:rPr>
  </w:style>
  <w:style w:type="character" w:customStyle="1" w:styleId="TimesNewRoman1">
    <w:name w:val="Основной текст + Times New Roman1"/>
    <w:aliases w:val="10 pt1,Не полужирный1,Интервал 0 pt1"/>
    <w:rsid w:val="00A53684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table" w:styleId="af">
    <w:name w:val="Table Grid"/>
    <w:basedOn w:val="a1"/>
    <w:rsid w:val="00A53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3B6715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3B6715"/>
    <w:rPr>
      <w:color w:val="800080"/>
      <w:u w:val="single"/>
    </w:rPr>
  </w:style>
  <w:style w:type="paragraph" w:customStyle="1" w:styleId="xl65">
    <w:name w:val="xl65"/>
    <w:basedOn w:val="a"/>
    <w:rsid w:val="003B671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3B67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3B67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3B67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3B671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3B67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3B67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3B671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3B67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3B671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3B67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3B67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3B671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3B67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rsid w:val="003B671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a"/>
    <w:rsid w:val="003B67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msonormal0">
    <w:name w:val="msonormal"/>
    <w:basedOn w:val="a"/>
    <w:rsid w:val="001C4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5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536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3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3684"/>
  </w:style>
  <w:style w:type="paragraph" w:styleId="a7">
    <w:name w:val="footer"/>
    <w:basedOn w:val="a"/>
    <w:link w:val="a8"/>
    <w:uiPriority w:val="99"/>
    <w:unhideWhenUsed/>
    <w:rsid w:val="00A53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3684"/>
  </w:style>
  <w:style w:type="character" w:customStyle="1" w:styleId="a9">
    <w:name w:val="Основной текст Знак"/>
    <w:link w:val="aa"/>
    <w:locked/>
    <w:rsid w:val="00A53684"/>
    <w:rPr>
      <w:rFonts w:ascii="Arial" w:hAnsi="Arial" w:cs="Arial"/>
      <w:b/>
      <w:bCs/>
      <w:spacing w:val="-5"/>
      <w:sz w:val="21"/>
      <w:szCs w:val="21"/>
      <w:shd w:val="clear" w:color="auto" w:fill="FFFFFF"/>
    </w:rPr>
  </w:style>
  <w:style w:type="paragraph" w:styleId="aa">
    <w:name w:val="Body Text"/>
    <w:basedOn w:val="a"/>
    <w:link w:val="a9"/>
    <w:rsid w:val="00A53684"/>
    <w:pPr>
      <w:widowControl w:val="0"/>
      <w:shd w:val="clear" w:color="auto" w:fill="FFFFFF"/>
      <w:spacing w:after="0" w:line="293" w:lineRule="exact"/>
      <w:jc w:val="right"/>
    </w:pPr>
    <w:rPr>
      <w:rFonts w:ascii="Arial" w:hAnsi="Arial" w:cs="Arial"/>
      <w:b/>
      <w:bCs/>
      <w:spacing w:val="-5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A53684"/>
  </w:style>
  <w:style w:type="character" w:customStyle="1" w:styleId="ab">
    <w:name w:val="Подпись к картинке_"/>
    <w:link w:val="ac"/>
    <w:locked/>
    <w:rsid w:val="00A53684"/>
    <w:rPr>
      <w:spacing w:val="-6"/>
      <w:sz w:val="21"/>
      <w:szCs w:val="21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A53684"/>
    <w:pPr>
      <w:widowControl w:val="0"/>
      <w:shd w:val="clear" w:color="auto" w:fill="FFFFFF"/>
      <w:spacing w:after="0" w:line="240" w:lineRule="atLeast"/>
    </w:pPr>
    <w:rPr>
      <w:spacing w:val="-6"/>
      <w:sz w:val="21"/>
      <w:szCs w:val="21"/>
    </w:rPr>
  </w:style>
  <w:style w:type="character" w:customStyle="1" w:styleId="7">
    <w:name w:val="Основной текст (7)_"/>
    <w:link w:val="70"/>
    <w:locked/>
    <w:rsid w:val="00A53684"/>
    <w:rPr>
      <w:b/>
      <w:bCs/>
      <w:spacing w:val="-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53684"/>
    <w:pPr>
      <w:widowControl w:val="0"/>
      <w:shd w:val="clear" w:color="auto" w:fill="FFFFFF"/>
      <w:spacing w:after="0" w:line="240" w:lineRule="atLeast"/>
    </w:pPr>
    <w:rPr>
      <w:b/>
      <w:bCs/>
      <w:spacing w:val="-6"/>
    </w:rPr>
  </w:style>
  <w:style w:type="character" w:customStyle="1" w:styleId="4">
    <w:name w:val="Основной текст (4)_"/>
    <w:link w:val="41"/>
    <w:locked/>
    <w:rsid w:val="00A53684"/>
    <w:rPr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A53684"/>
    <w:pPr>
      <w:widowControl w:val="0"/>
      <w:shd w:val="clear" w:color="auto" w:fill="FFFFFF"/>
      <w:spacing w:after="0" w:line="298" w:lineRule="exact"/>
      <w:jc w:val="both"/>
    </w:pPr>
    <w:rPr>
      <w:b/>
      <w:bCs/>
    </w:rPr>
  </w:style>
  <w:style w:type="character" w:customStyle="1" w:styleId="5">
    <w:name w:val="Основной текст (5)_"/>
    <w:link w:val="50"/>
    <w:locked/>
    <w:rsid w:val="00A53684"/>
    <w:rPr>
      <w:rFonts w:ascii="Tahoma" w:hAnsi="Tahoma" w:cs="Tahoma"/>
      <w:spacing w:val="-11"/>
      <w:shd w:val="clear" w:color="auto" w:fill="FFFFFF"/>
      <w:lang w:val="en-US" w:eastAsia="en-US"/>
    </w:rPr>
  </w:style>
  <w:style w:type="paragraph" w:customStyle="1" w:styleId="50">
    <w:name w:val="Основной текст (5)"/>
    <w:basedOn w:val="a"/>
    <w:link w:val="5"/>
    <w:rsid w:val="00A53684"/>
    <w:pPr>
      <w:widowControl w:val="0"/>
      <w:shd w:val="clear" w:color="auto" w:fill="FFFFFF"/>
      <w:spacing w:after="0" w:line="269" w:lineRule="exact"/>
      <w:jc w:val="both"/>
    </w:pPr>
    <w:rPr>
      <w:rFonts w:ascii="Tahoma" w:hAnsi="Tahoma" w:cs="Tahoma"/>
      <w:spacing w:val="-11"/>
      <w:lang w:val="en-US" w:eastAsia="en-US"/>
    </w:rPr>
  </w:style>
  <w:style w:type="character" w:customStyle="1" w:styleId="6">
    <w:name w:val="Основной текст (6)_"/>
    <w:link w:val="60"/>
    <w:locked/>
    <w:rsid w:val="00A53684"/>
    <w:rPr>
      <w:spacing w:val="-7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53684"/>
    <w:pPr>
      <w:widowControl w:val="0"/>
      <w:shd w:val="clear" w:color="auto" w:fill="FFFFFF"/>
      <w:spacing w:after="0" w:line="240" w:lineRule="atLeast"/>
      <w:jc w:val="both"/>
    </w:pPr>
    <w:rPr>
      <w:spacing w:val="-7"/>
      <w:sz w:val="21"/>
      <w:szCs w:val="21"/>
    </w:rPr>
  </w:style>
  <w:style w:type="character" w:customStyle="1" w:styleId="ad">
    <w:name w:val="Подпись к таблице_"/>
    <w:link w:val="ae"/>
    <w:locked/>
    <w:rsid w:val="00A53684"/>
    <w:rPr>
      <w:rFonts w:ascii="MS Mincho" w:eastAsia="MS Mincho" w:hAnsi="MS Mincho"/>
      <w:sz w:val="45"/>
      <w:szCs w:val="45"/>
      <w:shd w:val="clear" w:color="auto" w:fill="FFFFFF"/>
      <w:lang w:val="en-US" w:eastAsia="en-US"/>
    </w:rPr>
  </w:style>
  <w:style w:type="paragraph" w:customStyle="1" w:styleId="ae">
    <w:name w:val="Подпись к таблице"/>
    <w:basedOn w:val="a"/>
    <w:link w:val="ad"/>
    <w:rsid w:val="00A53684"/>
    <w:pPr>
      <w:widowControl w:val="0"/>
      <w:shd w:val="clear" w:color="auto" w:fill="FFFFFF"/>
      <w:spacing w:after="0" w:line="240" w:lineRule="atLeast"/>
    </w:pPr>
    <w:rPr>
      <w:rFonts w:ascii="MS Mincho" w:eastAsia="MS Mincho" w:hAnsi="MS Mincho"/>
      <w:sz w:val="45"/>
      <w:szCs w:val="45"/>
      <w:lang w:val="en-US" w:eastAsia="en-US"/>
    </w:rPr>
  </w:style>
  <w:style w:type="character" w:customStyle="1" w:styleId="9">
    <w:name w:val="Основной текст + 9"/>
    <w:aliases w:val="5 pt,Не полужирный,Интервал 0 pt"/>
    <w:rsid w:val="00A53684"/>
    <w:rPr>
      <w:rFonts w:ascii="Arial" w:hAnsi="Arial" w:cs="Arial"/>
      <w:b/>
      <w:bCs/>
      <w:spacing w:val="-8"/>
      <w:sz w:val="19"/>
      <w:szCs w:val="19"/>
      <w:lang w:bidi="ar-SA"/>
    </w:rPr>
  </w:style>
  <w:style w:type="character" w:customStyle="1" w:styleId="410">
    <w:name w:val="Основной текст (4) + 10"/>
    <w:aliases w:val="5 pt3,Курсив,Интервал 0 pt7"/>
    <w:rsid w:val="00A53684"/>
    <w:rPr>
      <w:b/>
      <w:bCs/>
      <w:i/>
      <w:iCs/>
      <w:spacing w:val="-8"/>
      <w:sz w:val="21"/>
      <w:szCs w:val="21"/>
      <w:lang w:bidi="ar-SA"/>
    </w:rPr>
  </w:style>
  <w:style w:type="character" w:customStyle="1" w:styleId="TimesNewRoman">
    <w:name w:val="Основной текст + Times New Roman"/>
    <w:aliases w:val="Интервал 0 pt5"/>
    <w:rsid w:val="00A53684"/>
    <w:rPr>
      <w:rFonts w:ascii="Times New Roman" w:hAnsi="Times New Roman" w:cs="Times New Roman"/>
      <w:b/>
      <w:bCs/>
      <w:spacing w:val="-6"/>
      <w:sz w:val="21"/>
      <w:szCs w:val="21"/>
      <w:lang w:bidi="ar-SA"/>
    </w:rPr>
  </w:style>
  <w:style w:type="character" w:customStyle="1" w:styleId="TimesNewRoman3">
    <w:name w:val="Основной текст + Times New Roman3"/>
    <w:aliases w:val="Не полужирный4,Интервал 0 pt4"/>
    <w:rsid w:val="00A53684"/>
    <w:rPr>
      <w:rFonts w:ascii="Times New Roman" w:hAnsi="Times New Roman" w:cs="Times New Roman"/>
      <w:b/>
      <w:bCs/>
      <w:spacing w:val="-6"/>
      <w:sz w:val="21"/>
      <w:szCs w:val="21"/>
      <w:lang w:bidi="ar-SA"/>
    </w:rPr>
  </w:style>
  <w:style w:type="character" w:customStyle="1" w:styleId="BookAntiqua">
    <w:name w:val="Основной текст + Book Antiqua"/>
    <w:aliases w:val="9,5 pt2,Не полужирный3,Курсив2,Интервал 0 pt3"/>
    <w:rsid w:val="00A53684"/>
    <w:rPr>
      <w:rFonts w:ascii="Book Antiqua" w:hAnsi="Book Antiqua" w:cs="Book Antiqua"/>
      <w:b/>
      <w:bCs/>
      <w:i/>
      <w:iCs/>
      <w:noProof/>
      <w:spacing w:val="0"/>
      <w:sz w:val="19"/>
      <w:szCs w:val="19"/>
      <w:lang w:bidi="ar-SA"/>
    </w:rPr>
  </w:style>
  <w:style w:type="character" w:customStyle="1" w:styleId="TimesNewRoman2">
    <w:name w:val="Основной текст + Times New Roman2"/>
    <w:aliases w:val="12 pt,Не полужирный2,Интервал 0 pt2"/>
    <w:rsid w:val="00A53684"/>
    <w:rPr>
      <w:rFonts w:ascii="Times New Roman" w:hAnsi="Times New Roman" w:cs="Times New Roman"/>
      <w:b/>
      <w:bCs/>
      <w:spacing w:val="-19"/>
      <w:sz w:val="24"/>
      <w:szCs w:val="24"/>
      <w:lang w:bidi="ar-SA"/>
    </w:rPr>
  </w:style>
  <w:style w:type="character" w:customStyle="1" w:styleId="TimesNewRoman1">
    <w:name w:val="Основной текст + Times New Roman1"/>
    <w:aliases w:val="10 pt1,Не полужирный1,Интервал 0 pt1"/>
    <w:rsid w:val="00A53684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table" w:styleId="af">
    <w:name w:val="Table Grid"/>
    <w:basedOn w:val="a1"/>
    <w:rsid w:val="00A53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3B6715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3B6715"/>
    <w:rPr>
      <w:color w:val="800080"/>
      <w:u w:val="single"/>
    </w:rPr>
  </w:style>
  <w:style w:type="paragraph" w:customStyle="1" w:styleId="xl65">
    <w:name w:val="xl65"/>
    <w:basedOn w:val="a"/>
    <w:rsid w:val="003B671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3B67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3B671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3B67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3B671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3B67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3B671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3B671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3B67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3B671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3B67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3B671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3B671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3B67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rsid w:val="003B671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a"/>
    <w:rsid w:val="003B67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msonormal0">
    <w:name w:val="msonormal"/>
    <w:basedOn w:val="a"/>
    <w:rsid w:val="001C4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04BF2-415B-4F46-81F8-6E6AD0B7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7534</Words>
  <Characters>42945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Kostino</dc:creator>
  <cp:lastModifiedBy>KOSTINO</cp:lastModifiedBy>
  <cp:revision>6</cp:revision>
  <cp:lastPrinted>2023-02-27T04:59:00Z</cp:lastPrinted>
  <dcterms:created xsi:type="dcterms:W3CDTF">2025-02-10T10:17:00Z</dcterms:created>
  <dcterms:modified xsi:type="dcterms:W3CDTF">2025-02-12T05:02:00Z</dcterms:modified>
</cp:coreProperties>
</file>